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D57C" w14:textId="0E42EBA2" w:rsidR="00A22BC0" w:rsidRPr="00AD2367" w:rsidRDefault="00A22BC0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CITY OF</w:t>
      </w:r>
      <w:r w:rsidRPr="00AD2367">
        <w:rPr>
          <w:rFonts w:ascii="Palatino Linotype" w:hAnsi="Palatino Linotype"/>
          <w:sz w:val="28"/>
          <w:szCs w:val="28"/>
        </w:rPr>
        <w:t xml:space="preserve"> </w:t>
      </w:r>
      <w:r w:rsidRPr="00AD236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AD2367" w:rsidRDefault="00942773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AD2367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1E5FD57E" w14:textId="03386DFE" w:rsidR="00A22BC0" w:rsidRPr="00AD2367" w:rsidRDefault="007E295D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Tuesday</w:t>
      </w:r>
      <w:r w:rsidR="00AB79AD" w:rsidRPr="00AD2367">
        <w:rPr>
          <w:rFonts w:ascii="Palatino Linotype" w:hAnsi="Palatino Linotype"/>
          <w:b/>
          <w:bCs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sz w:val="28"/>
          <w:szCs w:val="28"/>
        </w:rPr>
        <w:t>August 24</w:t>
      </w:r>
      <w:r w:rsidR="00545532" w:rsidRPr="00AD2367">
        <w:rPr>
          <w:rFonts w:ascii="Palatino Linotype" w:hAnsi="Palatino Linotype"/>
          <w:b/>
          <w:bCs/>
          <w:sz w:val="28"/>
          <w:szCs w:val="28"/>
        </w:rPr>
        <w:t>, 202</w:t>
      </w:r>
      <w:r w:rsidR="001F0A2B">
        <w:rPr>
          <w:rFonts w:ascii="Palatino Linotype" w:hAnsi="Palatino Linotype"/>
          <w:b/>
          <w:bCs/>
          <w:sz w:val="28"/>
          <w:szCs w:val="28"/>
        </w:rPr>
        <w:t>1</w:t>
      </w:r>
      <w:r w:rsidR="00A4146D">
        <w:rPr>
          <w:rFonts w:ascii="Palatino Linotype" w:hAnsi="Palatino Linotype"/>
          <w:b/>
          <w:bCs/>
          <w:sz w:val="28"/>
          <w:szCs w:val="28"/>
        </w:rPr>
        <w:t>,</w:t>
      </w:r>
      <w:r w:rsidR="003D5C8C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1F0A2B">
        <w:rPr>
          <w:rFonts w:ascii="Palatino Linotype" w:hAnsi="Palatino Linotype"/>
          <w:b/>
          <w:bCs/>
          <w:sz w:val="28"/>
          <w:szCs w:val="28"/>
        </w:rPr>
        <w:t>7</w:t>
      </w:r>
      <w:r w:rsidR="00C97C62" w:rsidRPr="00AD2367">
        <w:rPr>
          <w:rFonts w:ascii="Palatino Linotype" w:hAnsi="Palatino Linotype"/>
          <w:b/>
          <w:bCs/>
          <w:sz w:val="28"/>
          <w:szCs w:val="28"/>
        </w:rPr>
        <w:t>: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00 p.m.</w:t>
      </w:r>
    </w:p>
    <w:p w14:paraId="1E5FD580" w14:textId="0243F746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</w:t>
      </w:r>
      <w:r w:rsidR="00201132" w:rsidRPr="00AD2367">
        <w:rPr>
          <w:rFonts w:ascii="Palatino Linotype" w:hAnsi="Palatino Linotype"/>
          <w:sz w:val="22"/>
          <w:szCs w:val="22"/>
        </w:rPr>
        <w:t xml:space="preserve">Spencer City Council &amp; Utility Authority </w:t>
      </w:r>
      <w:r w:rsidRPr="00AD2367">
        <w:rPr>
          <w:rFonts w:ascii="Palatino Linotype" w:hAnsi="Palatino Linotype"/>
          <w:sz w:val="22"/>
          <w:szCs w:val="22"/>
        </w:rPr>
        <w:t xml:space="preserve">met in </w:t>
      </w:r>
      <w:r w:rsidR="00C97C62" w:rsidRPr="00AD2367">
        <w:rPr>
          <w:rFonts w:ascii="Palatino Linotype" w:hAnsi="Palatino Linotype"/>
          <w:sz w:val="22"/>
          <w:szCs w:val="22"/>
        </w:rPr>
        <w:t>special</w:t>
      </w:r>
      <w:r w:rsidR="004D22C8" w:rsidRPr="00AD2367">
        <w:rPr>
          <w:rFonts w:ascii="Palatino Linotype" w:hAnsi="Palatino Linotype"/>
          <w:sz w:val="22"/>
          <w:szCs w:val="22"/>
        </w:rPr>
        <w:t xml:space="preserve"> </w:t>
      </w:r>
      <w:r w:rsidRPr="00AD2367">
        <w:rPr>
          <w:rFonts w:ascii="Palatino Linotype" w:hAnsi="Palatino Linotype"/>
          <w:sz w:val="22"/>
          <w:szCs w:val="22"/>
        </w:rPr>
        <w:t xml:space="preserve">session on </w:t>
      </w:r>
      <w:r w:rsidR="007E295D">
        <w:rPr>
          <w:rFonts w:ascii="Palatino Linotype" w:hAnsi="Palatino Linotype"/>
          <w:sz w:val="22"/>
          <w:szCs w:val="22"/>
        </w:rPr>
        <w:t>August 24</w:t>
      </w:r>
      <w:r w:rsidR="001B3E90" w:rsidRPr="001B3E90">
        <w:rPr>
          <w:rFonts w:ascii="Palatino Linotype" w:hAnsi="Palatino Linotype"/>
          <w:sz w:val="22"/>
          <w:szCs w:val="22"/>
        </w:rPr>
        <w:t>, 2021, in the Municipal Building (City Hall), 8200 N.E. 36th Street, Spencer, Oklahoma 73084</w:t>
      </w:r>
      <w:r w:rsidRPr="00AD2367">
        <w:rPr>
          <w:rFonts w:ascii="Palatino Linotype" w:hAnsi="Palatino Linotype"/>
          <w:sz w:val="22"/>
          <w:szCs w:val="22"/>
        </w:rPr>
        <w:t>.</w:t>
      </w:r>
    </w:p>
    <w:p w14:paraId="3C41A6B3" w14:textId="77777777" w:rsidR="00242BDC" w:rsidRDefault="00242BDC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E5FD581" w14:textId="6BEE9E74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b/>
          <w:bCs/>
          <w:sz w:val="22"/>
          <w:szCs w:val="22"/>
        </w:rPr>
        <w:t>Minutes</w:t>
      </w:r>
    </w:p>
    <w:p w14:paraId="1E5FD582" w14:textId="77777777" w:rsidR="0034679F" w:rsidRPr="00AD2367" w:rsidRDefault="00A22BC0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D236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1E5FD583" w14:textId="53AB36BF" w:rsidR="004E09C6" w:rsidRPr="00AD2367" w:rsidRDefault="00E6414D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Meeting was called to order at </w:t>
      </w:r>
      <w:r w:rsidR="000C162A">
        <w:rPr>
          <w:rFonts w:ascii="Palatino Linotype" w:hAnsi="Palatino Linotype"/>
          <w:sz w:val="22"/>
          <w:szCs w:val="22"/>
        </w:rPr>
        <w:t>5</w:t>
      </w:r>
      <w:r w:rsidR="00201132" w:rsidRPr="00AD2367">
        <w:rPr>
          <w:rFonts w:ascii="Palatino Linotype" w:hAnsi="Palatino Linotype"/>
          <w:sz w:val="22"/>
          <w:szCs w:val="22"/>
        </w:rPr>
        <w:t>:</w:t>
      </w:r>
      <w:r w:rsidR="000C162A">
        <w:rPr>
          <w:rFonts w:ascii="Palatino Linotype" w:hAnsi="Palatino Linotype"/>
          <w:sz w:val="22"/>
          <w:szCs w:val="22"/>
        </w:rPr>
        <w:t>03</w:t>
      </w:r>
      <w:r w:rsidR="000D5D5E" w:rsidRPr="00AD2367">
        <w:rPr>
          <w:rFonts w:ascii="Palatino Linotype" w:hAnsi="Palatino Linotype"/>
          <w:sz w:val="22"/>
          <w:szCs w:val="22"/>
        </w:rPr>
        <w:t xml:space="preserve"> </w:t>
      </w:r>
      <w:r w:rsidR="006C4680" w:rsidRPr="00AD2367">
        <w:rPr>
          <w:rFonts w:ascii="Palatino Linotype" w:hAnsi="Palatino Linotype"/>
          <w:sz w:val="22"/>
          <w:szCs w:val="22"/>
        </w:rPr>
        <w:t>p.m.</w:t>
      </w:r>
    </w:p>
    <w:p w14:paraId="1E5FD584" w14:textId="77777777" w:rsidR="00201132" w:rsidRPr="00AD2367" w:rsidRDefault="003D5C8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 </w:t>
      </w:r>
      <w:r w:rsidR="0034679F" w:rsidRPr="00AD2367">
        <w:rPr>
          <w:rFonts w:ascii="Palatino Linotype" w:hAnsi="Palatino Linotype"/>
          <w:sz w:val="22"/>
          <w:szCs w:val="22"/>
        </w:rPr>
        <w:t>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A37487" w:rsidRPr="00AD2367" w14:paraId="1E5FD588" w14:textId="77777777" w:rsidTr="00FB3B9D">
        <w:tc>
          <w:tcPr>
            <w:tcW w:w="4005" w:type="dxa"/>
            <w:shd w:val="clear" w:color="auto" w:fill="auto"/>
          </w:tcPr>
          <w:p w14:paraId="1E5FD585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AD2367" w14:paraId="1E5FD58C" w14:textId="77777777" w:rsidTr="00FB3B9D">
        <w:tc>
          <w:tcPr>
            <w:tcW w:w="4005" w:type="dxa"/>
            <w:shd w:val="clear" w:color="auto" w:fill="auto"/>
          </w:tcPr>
          <w:p w14:paraId="1E5FD589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Chairman/Mayor </w:t>
            </w:r>
            <w:r w:rsidR="006C6CAB" w:rsidRPr="00AD2367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AD2367" w:rsidRDefault="0017506C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AD2367" w14:paraId="1E5FD590" w14:textId="77777777" w:rsidTr="00FB3B9D">
        <w:tc>
          <w:tcPr>
            <w:tcW w:w="4005" w:type="dxa"/>
            <w:shd w:val="clear" w:color="auto" w:fill="auto"/>
          </w:tcPr>
          <w:p w14:paraId="1E5FD58D" w14:textId="4EAD71D9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Vice Chairman/Mayor </w:t>
            </w:r>
          </w:p>
        </w:tc>
        <w:tc>
          <w:tcPr>
            <w:tcW w:w="1170" w:type="dxa"/>
            <w:shd w:val="clear" w:color="auto" w:fill="auto"/>
          </w:tcPr>
          <w:p w14:paraId="1E5FD58E" w14:textId="6EF58299" w:rsidR="00A37487" w:rsidRPr="00AD2367" w:rsidRDefault="00A37487" w:rsidP="000C162A">
            <w:pPr>
              <w:rPr>
                <w:rFonts w:ascii="Palatino Linotype" w:hAnsi="Palatino Linotype"/>
              </w:rPr>
            </w:pP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4" w14:textId="77777777" w:rsidTr="00FB3B9D">
        <w:tc>
          <w:tcPr>
            <w:tcW w:w="4005" w:type="dxa"/>
            <w:shd w:val="clear" w:color="auto" w:fill="auto"/>
          </w:tcPr>
          <w:p w14:paraId="1E5FD591" w14:textId="7FD4F99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9804B3">
              <w:rPr>
                <w:rFonts w:ascii="Palatino Linotype" w:hAnsi="Palatino Linotype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14:paraId="1E5FD592" w14:textId="0A6991A2" w:rsidR="0055638E" w:rsidRPr="00AD2367" w:rsidRDefault="00474598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3" w14:textId="5A2C5BE0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8" w14:textId="77777777" w:rsidTr="00FB3B9D">
        <w:tc>
          <w:tcPr>
            <w:tcW w:w="4005" w:type="dxa"/>
            <w:shd w:val="clear" w:color="auto" w:fill="auto"/>
          </w:tcPr>
          <w:p w14:paraId="1E5FD595" w14:textId="1994AC86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D1735A">
              <w:rPr>
                <w:rFonts w:ascii="Palatino Linotype" w:hAnsi="Palatino Linotype"/>
              </w:rPr>
              <w:t>Fair</w:t>
            </w:r>
          </w:p>
        </w:tc>
        <w:tc>
          <w:tcPr>
            <w:tcW w:w="1170" w:type="dxa"/>
            <w:shd w:val="clear" w:color="auto" w:fill="auto"/>
          </w:tcPr>
          <w:p w14:paraId="1E5FD596" w14:textId="5AFB0303" w:rsidR="0055638E" w:rsidRPr="00AD2367" w:rsidRDefault="005C3D7E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7" w14:textId="6AAF5F95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C" w14:textId="77777777" w:rsidTr="00FB3B9D">
        <w:tc>
          <w:tcPr>
            <w:tcW w:w="4005" w:type="dxa"/>
            <w:shd w:val="clear" w:color="auto" w:fill="auto"/>
          </w:tcPr>
          <w:p w14:paraId="1E5FD599" w14:textId="7777777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27EEBE5" w:rsidR="0055638E" w:rsidRPr="00AD2367" w:rsidRDefault="00D1735A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B" w14:textId="72CD763E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1E5FD59D" w14:textId="7CF6B241" w:rsidR="00BA765F" w:rsidRPr="00AD2367" w:rsidRDefault="00BA765F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 w:rsidRPr="00AD2367">
        <w:rPr>
          <w:rFonts w:ascii="Palatino Linotype" w:hAnsi="Palatino Linotype"/>
          <w:b/>
          <w:sz w:val="22"/>
          <w:szCs w:val="22"/>
        </w:rPr>
        <w:t xml:space="preserve">A quorum was </w:t>
      </w:r>
      <w:r w:rsidR="00A246BE" w:rsidRPr="00AD2367">
        <w:rPr>
          <w:rFonts w:ascii="Palatino Linotype" w:hAnsi="Palatino Linotype"/>
          <w:b/>
          <w:sz w:val="22"/>
          <w:szCs w:val="22"/>
        </w:rPr>
        <w:t>declared,</w:t>
      </w:r>
      <w:r w:rsidRPr="00AD2367">
        <w:rPr>
          <w:rFonts w:ascii="Palatino Linotype" w:hAnsi="Palatino Linotype"/>
          <w:b/>
          <w:sz w:val="22"/>
          <w:szCs w:val="22"/>
        </w:rPr>
        <w:t xml:space="preserve"> and the meeting went forward.</w:t>
      </w:r>
    </w:p>
    <w:p w14:paraId="1E5FD59E" w14:textId="77777777" w:rsidR="000D338B" w:rsidRPr="00AD2367" w:rsidRDefault="000D338B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</w:p>
    <w:p w14:paraId="2F3B7411" w14:textId="7755B79C" w:rsidR="00BA5E68" w:rsidRPr="00AD2367" w:rsidRDefault="004B3ED8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>The Flag Salute</w:t>
      </w:r>
      <w:r w:rsidR="005437B9" w:rsidRPr="00AD2367">
        <w:rPr>
          <w:rFonts w:ascii="Palatino Linotype" w:hAnsi="Palatino Linotype"/>
          <w:sz w:val="22"/>
          <w:szCs w:val="22"/>
        </w:rPr>
        <w:t xml:space="preserve"> </w:t>
      </w:r>
      <w:r w:rsidR="00FD628D">
        <w:rPr>
          <w:rFonts w:ascii="Palatino Linotype" w:hAnsi="Palatino Linotype"/>
          <w:sz w:val="22"/>
          <w:szCs w:val="22"/>
        </w:rPr>
        <w:t xml:space="preserve">by </w:t>
      </w:r>
      <w:r w:rsidR="00FD628D" w:rsidRPr="00AD2367">
        <w:rPr>
          <w:rFonts w:ascii="Palatino Linotype" w:hAnsi="Palatino Linotype"/>
          <w:sz w:val="22"/>
          <w:szCs w:val="22"/>
        </w:rPr>
        <w:t>Mayor Calvin</w:t>
      </w:r>
      <w:r w:rsidR="00FD628D" w:rsidRPr="00AD2367">
        <w:rPr>
          <w:rFonts w:ascii="Palatino Linotype" w:hAnsi="Palatino Linotype"/>
          <w:sz w:val="22"/>
          <w:szCs w:val="22"/>
        </w:rPr>
        <w:t xml:space="preserve"> </w:t>
      </w:r>
      <w:r w:rsidR="00E8006E" w:rsidRPr="00AD2367">
        <w:rPr>
          <w:rFonts w:ascii="Palatino Linotype" w:hAnsi="Palatino Linotype"/>
          <w:sz w:val="22"/>
          <w:szCs w:val="22"/>
        </w:rPr>
        <w:t>and Invocation</w:t>
      </w:r>
      <w:r w:rsidR="00C22413" w:rsidRPr="00AD2367">
        <w:rPr>
          <w:rFonts w:ascii="Palatino Linotype" w:hAnsi="Palatino Linotype"/>
          <w:sz w:val="22"/>
          <w:szCs w:val="22"/>
        </w:rPr>
        <w:t xml:space="preserve"> by </w:t>
      </w:r>
      <w:r w:rsidR="001066E4">
        <w:rPr>
          <w:rFonts w:ascii="Palatino Linotype" w:hAnsi="Palatino Linotype"/>
          <w:sz w:val="22"/>
          <w:szCs w:val="22"/>
        </w:rPr>
        <w:t>Trustee/Council Member Williams</w:t>
      </w:r>
    </w:p>
    <w:p w14:paraId="3AF6DCD9" w14:textId="77777777" w:rsidR="00BA5E68" w:rsidRPr="00AD2367" w:rsidRDefault="00BA5E68" w:rsidP="00AD2367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</w:p>
    <w:p w14:paraId="740CFB97" w14:textId="59F92E60" w:rsidR="00765D4C" w:rsidRPr="009B6224" w:rsidRDefault="00765D4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eastAsia="Calibri" w:hAnsi="Palatino Linotype"/>
          <w:b/>
          <w:sz w:val="22"/>
          <w:szCs w:val="22"/>
        </w:rPr>
        <w:t xml:space="preserve">BUSINESS AGENDA: </w:t>
      </w:r>
    </w:p>
    <w:p w14:paraId="274FFB87" w14:textId="19234FC6" w:rsidR="00FE21C6" w:rsidRDefault="00DC24D0" w:rsidP="00B767CE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>
        <w:rPr>
          <w:rFonts w:ascii="Palatino Linotype" w:eastAsia="Calibri" w:hAnsi="Palatino Linotype" w:cs="Calibri"/>
          <w:color w:val="000000"/>
          <w:sz w:val="22"/>
          <w:szCs w:val="22"/>
        </w:rPr>
        <w:t>Consideration, discussion, and possible action on Reso</w:t>
      </w:r>
      <w:r w:rsidR="0009738A">
        <w:rPr>
          <w:rFonts w:ascii="Palatino Linotype" w:eastAsia="Calibri" w:hAnsi="Palatino Linotype" w:cs="Calibri"/>
          <w:color w:val="000000"/>
          <w:sz w:val="22"/>
          <w:szCs w:val="22"/>
        </w:rPr>
        <w:t>lution for Special Election for Ward 4 for November 9, 2021.  Cost of approximately $4000.00 per Election Board.</w:t>
      </w:r>
    </w:p>
    <w:p w14:paraId="36E9E567" w14:textId="2A48D5F9" w:rsidR="00BA5E68" w:rsidRDefault="005D3F09" w:rsidP="00AD236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5D3F09">
        <w:rPr>
          <w:rFonts w:ascii="Palatino Linotype" w:hAnsi="Palatino Linotype"/>
          <w:b/>
          <w:bCs/>
          <w:sz w:val="22"/>
          <w:szCs w:val="22"/>
        </w:rPr>
        <w:t xml:space="preserve">Trustee/Council Member Canaday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motioned </w:t>
      </w:r>
      <w:r w:rsidR="00D55AE0" w:rsidRPr="00242BDC">
        <w:rPr>
          <w:rFonts w:ascii="Palatino Linotype" w:hAnsi="Palatino Linotype"/>
          <w:b/>
          <w:bCs/>
          <w:sz w:val="22"/>
          <w:szCs w:val="22"/>
        </w:rPr>
        <w:t>to</w:t>
      </w:r>
      <w:r w:rsidR="00D55AE0">
        <w:rPr>
          <w:rFonts w:ascii="Palatino Linotype" w:hAnsi="Palatino Linotype"/>
          <w:b/>
          <w:bCs/>
          <w:sz w:val="22"/>
          <w:szCs w:val="22"/>
        </w:rPr>
        <w:t xml:space="preserve"> approve</w:t>
      </w:r>
      <w:r w:rsidR="00A013F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55AE0">
        <w:rPr>
          <w:rFonts w:ascii="Palatino Linotype" w:eastAsia="Calibri" w:hAnsi="Palatino Linotype" w:cs="Calibri"/>
          <w:color w:val="000000"/>
          <w:sz w:val="22"/>
          <w:szCs w:val="22"/>
        </w:rPr>
        <w:t>action on Resolution for Special Election for Ward 4 for November 9, 2021.  Cost of approximately $4000.00 per Election Board.</w:t>
      </w:r>
      <w:r w:rsidR="003B3ED0" w:rsidRPr="003B3ED0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C71BE" w:rsidRPr="00242BDC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9C71BE">
        <w:rPr>
          <w:rFonts w:ascii="Palatino Linotype" w:hAnsi="Palatino Linotype"/>
          <w:b/>
          <w:bCs/>
          <w:sz w:val="22"/>
          <w:szCs w:val="22"/>
        </w:rPr>
        <w:t>Williams</w:t>
      </w:r>
      <w:r w:rsidRPr="005D3F0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seconded the motion. The vote was as follows. Yeas: Trustee/Council Member </w:t>
      </w:r>
      <w:r w:rsidR="00F64110">
        <w:rPr>
          <w:rFonts w:ascii="Palatino Linotype" w:hAnsi="Palatino Linotype"/>
          <w:b/>
          <w:bCs/>
          <w:sz w:val="22"/>
          <w:szCs w:val="22"/>
        </w:rPr>
        <w:t>Can</w:t>
      </w:r>
      <w:r>
        <w:rPr>
          <w:rFonts w:ascii="Palatino Linotype" w:hAnsi="Palatino Linotype"/>
          <w:b/>
          <w:bCs/>
          <w:sz w:val="22"/>
          <w:szCs w:val="22"/>
        </w:rPr>
        <w:t>aday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242BDC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4606FD">
        <w:rPr>
          <w:rFonts w:ascii="Palatino Linotype" w:hAnsi="Palatino Linotype"/>
          <w:b/>
          <w:bCs/>
          <w:sz w:val="22"/>
          <w:szCs w:val="22"/>
        </w:rPr>
        <w:t>Fair</w:t>
      </w:r>
      <w:r>
        <w:rPr>
          <w:rFonts w:ascii="Palatino Linotype" w:hAnsi="Palatino Linotype"/>
          <w:b/>
          <w:bCs/>
          <w:sz w:val="22"/>
          <w:szCs w:val="22"/>
        </w:rPr>
        <w:t>,</w:t>
      </w:r>
      <w:r w:rsidR="009C71BE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C71BE" w:rsidRPr="00242BDC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9C71BE">
        <w:rPr>
          <w:rFonts w:ascii="Palatino Linotype" w:hAnsi="Palatino Linotype"/>
          <w:b/>
          <w:bCs/>
          <w:sz w:val="22"/>
          <w:szCs w:val="22"/>
        </w:rPr>
        <w:t>Williams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A5E68" w:rsidRPr="00242BDC">
        <w:rPr>
          <w:rFonts w:ascii="Palatino Linotype" w:hAnsi="Palatino Linotype"/>
          <w:b/>
          <w:bCs/>
          <w:sz w:val="22"/>
          <w:szCs w:val="22"/>
        </w:rPr>
        <w:t>and Chairman/Mayor Calvin Abstain: Trustee/Council Nays:</w:t>
      </w:r>
    </w:p>
    <w:p w14:paraId="3B133283" w14:textId="77777777" w:rsidR="00B47923" w:rsidRPr="00242BDC" w:rsidRDefault="00B47923" w:rsidP="00AD236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eastAsia="Calibri" w:hAnsi="Palatino Linotype" w:cs="Calibri"/>
          <w:b/>
          <w:bCs/>
          <w:color w:val="000000"/>
          <w:sz w:val="22"/>
          <w:szCs w:val="22"/>
        </w:rPr>
      </w:pPr>
    </w:p>
    <w:p w14:paraId="7027E480" w14:textId="14F43D4C" w:rsidR="00AF0A26" w:rsidRDefault="00B47923" w:rsidP="00B47923">
      <w:pPr>
        <w:pStyle w:val="ListParagraph"/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 </w:t>
      </w:r>
      <w:r w:rsidR="003C40D3">
        <w:t>Consideration, discussion, and possible action on approval of Payroll and Accounts Payable for City. (GG)</w:t>
      </w:r>
    </w:p>
    <w:p w14:paraId="78E04600" w14:textId="1E0DCA52" w:rsidR="00086AC9" w:rsidRDefault="00086AC9" w:rsidP="00086AC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</w:pPr>
      <w:r>
        <w:t>Discussion</w:t>
      </w:r>
      <w:r w:rsidR="00FD628D">
        <w:t xml:space="preserve">: </w:t>
      </w:r>
      <w:r w:rsidR="004832E5">
        <w:t>Trustee/Council Members</w:t>
      </w:r>
      <w:r w:rsidR="00127770">
        <w:t xml:space="preserve"> explained the reason that she asked this to be tabled.  So that she could have adequate time to look over the </w:t>
      </w:r>
      <w:r w:rsidR="00B06A33">
        <w:t xml:space="preserve">report.  After the regular City Council meeting on Thursday, August </w:t>
      </w:r>
      <w:r w:rsidR="00F53908">
        <w:t xml:space="preserve">19, </w:t>
      </w:r>
      <w:r w:rsidR="008B2FEB">
        <w:t>2021,</w:t>
      </w:r>
      <w:r w:rsidR="00F53908">
        <w:t xml:space="preserve"> she emailed City Manager Jackson and requested additional information to assi</w:t>
      </w:r>
      <w:r w:rsidR="00AD4115">
        <w:t xml:space="preserve">st with her review. </w:t>
      </w:r>
      <w:r w:rsidR="00866851">
        <w:t>She said that she received the information</w:t>
      </w:r>
      <w:r w:rsidR="0043461D">
        <w:t xml:space="preserve"> the afternoon of</w:t>
      </w:r>
      <w:r w:rsidR="00866851">
        <w:t xml:space="preserve"> Monday, August 23, </w:t>
      </w:r>
      <w:r w:rsidR="008B2FEB">
        <w:t>2021,</w:t>
      </w:r>
      <w:r w:rsidR="0043461D">
        <w:t xml:space="preserve"> which she felt she didn’t have </w:t>
      </w:r>
      <w:r w:rsidR="005F6938">
        <w:t>enough time to go over the information before the Special meeting schedule</w:t>
      </w:r>
      <w:r w:rsidR="00404EFC">
        <w:t>d</w:t>
      </w:r>
      <w:r w:rsidR="005F6938">
        <w:t xml:space="preserve"> on Tuesday, August 24, 2021.</w:t>
      </w:r>
      <w:r w:rsidR="00866851">
        <w:t xml:space="preserve"> </w:t>
      </w:r>
      <w:r w:rsidR="00AD4115">
        <w:t xml:space="preserve"> Council Member Williams stated that she never heard back from City Manager Jackson</w:t>
      </w:r>
      <w:r w:rsidR="006F1385">
        <w:t xml:space="preserve"> on Friday as she had set time to review over the weekend.  City Manager</w:t>
      </w:r>
      <w:r w:rsidR="0007399F">
        <w:t xml:space="preserve"> Jackson explained that she was out sick and didn’t have </w:t>
      </w:r>
      <w:r w:rsidR="00866851">
        <w:t>access to email and once she arrive</w:t>
      </w:r>
      <w:r w:rsidR="00DA1775">
        <w:t xml:space="preserve">d on </w:t>
      </w:r>
      <w:r w:rsidR="00404EFC">
        <w:t>Monday,</w:t>
      </w:r>
      <w:r w:rsidR="00DA1775">
        <w:t xml:space="preserve"> she </w:t>
      </w:r>
      <w:r w:rsidR="008B2FEB">
        <w:t>contacts</w:t>
      </w:r>
      <w:r w:rsidR="00DA1775">
        <w:t xml:space="preserve"> the account</w:t>
      </w:r>
      <w:r w:rsidR="008B2FEB">
        <w:t>ant</w:t>
      </w:r>
      <w:r w:rsidR="00DA1775">
        <w:t xml:space="preserve"> and emailed the information to Council Member Williams.</w:t>
      </w:r>
      <w:r w:rsidR="00D706BE">
        <w:t xml:space="preserve"> Council Member Williams </w:t>
      </w:r>
      <w:r w:rsidR="00BB1A15">
        <w:t xml:space="preserve">noted that </w:t>
      </w:r>
      <w:r w:rsidR="0056124C">
        <w:t>when we</w:t>
      </w:r>
      <w:r w:rsidR="005D1CF6">
        <w:t xml:space="preserve"> make decision on payroll or</w:t>
      </w:r>
      <w:r w:rsidR="00BC6DE8">
        <w:t xml:space="preserve"> approval of</w:t>
      </w:r>
      <w:r w:rsidR="005D1CF6">
        <w:t xml:space="preserve"> anything fiscally h</w:t>
      </w:r>
      <w:r w:rsidR="00B640CF">
        <w:t>er</w:t>
      </w:r>
      <w:r w:rsidR="0067132E">
        <w:t xml:space="preserve">, should there be an investigation or audit of any </w:t>
      </w:r>
      <w:r w:rsidR="0056124C">
        <w:t>sort</w:t>
      </w:r>
      <w:r w:rsidR="003030F6">
        <w:t>,</w:t>
      </w:r>
      <w:r w:rsidR="0056124C">
        <w:t xml:space="preserve"> </w:t>
      </w:r>
      <w:r w:rsidR="007F7A1E">
        <w:t>the city is not a shield to anyone of us up here on the council.</w:t>
      </w:r>
      <w:r w:rsidR="00052EB1">
        <w:t xml:space="preserve"> In other words when we </w:t>
      </w:r>
      <w:r w:rsidR="0033166A">
        <w:t>say yes</w:t>
      </w:r>
      <w:r w:rsidR="00B82A5F">
        <w:t xml:space="preserve"> </w:t>
      </w:r>
      <w:r w:rsidR="0010404A">
        <w:t>if we</w:t>
      </w:r>
      <w:r w:rsidR="004574A6">
        <w:t xml:space="preserve"> bind and agreement for the citizens </w:t>
      </w:r>
      <w:r w:rsidR="00731367">
        <w:t>and deemed unlawful that could come after my assets and my home.</w:t>
      </w:r>
      <w:r w:rsidR="00B640CF">
        <w:t xml:space="preserve"> </w:t>
      </w:r>
      <w:r w:rsidR="00983978">
        <w:t>So,</w:t>
      </w:r>
      <w:r w:rsidR="00A077D8">
        <w:t xml:space="preserve"> it’s very important when we say </w:t>
      </w:r>
      <w:r w:rsidR="0056124C">
        <w:t>yes,</w:t>
      </w:r>
      <w:r w:rsidR="00A077D8">
        <w:t xml:space="preserve"> we have </w:t>
      </w:r>
      <w:r w:rsidR="005A262D">
        <w:t>all</w:t>
      </w:r>
      <w:r w:rsidR="00A077D8">
        <w:t xml:space="preserve"> the important </w:t>
      </w:r>
      <w:r w:rsidR="00983978">
        <w:t>documentation for review.</w:t>
      </w:r>
    </w:p>
    <w:p w14:paraId="41B98999" w14:textId="77777777" w:rsidR="00983978" w:rsidRDefault="00983978" w:rsidP="00086AC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</w:pPr>
    </w:p>
    <w:p w14:paraId="676E7EAA" w14:textId="77777777" w:rsidR="00BB4380" w:rsidRDefault="00BB4380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</w:p>
    <w:p w14:paraId="6E8457C6" w14:textId="1ECC174E" w:rsidR="00BB4380" w:rsidRDefault="00BB4380" w:rsidP="0041172E">
      <w:pPr>
        <w:pStyle w:val="ListParagraph"/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CONTINUED</w:t>
      </w:r>
    </w:p>
    <w:p w14:paraId="4E25332A" w14:textId="5805B883" w:rsidR="00086AC9" w:rsidRPr="00B32161" w:rsidRDefault="00C02E0D" w:rsidP="00BB438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</w:pPr>
      <w:r w:rsidRPr="00086AC9">
        <w:rPr>
          <w:rFonts w:ascii="Palatino Linotype" w:hAnsi="Palatino Linotype"/>
          <w:b/>
          <w:bCs/>
          <w:sz w:val="22"/>
          <w:szCs w:val="22"/>
        </w:rPr>
        <w:t>Chairman/Mayor Calvin</w:t>
      </w:r>
      <w:r w:rsidR="00086AC9" w:rsidRPr="00086AC9">
        <w:rPr>
          <w:rFonts w:ascii="Palatino Linotype" w:hAnsi="Palatino Linotype"/>
          <w:b/>
          <w:bCs/>
          <w:sz w:val="22"/>
          <w:szCs w:val="22"/>
        </w:rPr>
        <w:t xml:space="preserve"> motioned to approve </w:t>
      </w:r>
      <w:r w:rsidR="00086AC9" w:rsidRPr="00086AC9">
        <w:rPr>
          <w:rFonts w:ascii="Palatino Linotype" w:eastAsia="Calibri" w:hAnsi="Palatino Linotype" w:cs="Calibri"/>
          <w:color w:val="000000"/>
          <w:sz w:val="22"/>
          <w:szCs w:val="22"/>
        </w:rPr>
        <w:t xml:space="preserve">action on </w:t>
      </w:r>
      <w:r w:rsidR="00C63AAD">
        <w:t>approval of Payroll and Accounts Payable for City. (GG)</w:t>
      </w:r>
      <w:r w:rsidR="00C63AAD">
        <w:t>.</w:t>
      </w:r>
      <w:r w:rsidR="007B4C7A">
        <w:t xml:space="preserve">  </w:t>
      </w:r>
      <w:r w:rsidR="00086AC9" w:rsidRPr="00C63AAD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7B4C7A">
        <w:rPr>
          <w:rFonts w:ascii="Palatino Linotype" w:hAnsi="Palatino Linotype"/>
          <w:b/>
          <w:bCs/>
          <w:sz w:val="22"/>
          <w:szCs w:val="22"/>
        </w:rPr>
        <w:t>Fair</w:t>
      </w:r>
      <w:r w:rsidR="00086AC9" w:rsidRPr="00C63AAD">
        <w:rPr>
          <w:rFonts w:ascii="Palatino Linotype" w:hAnsi="Palatino Linotype"/>
          <w:b/>
          <w:bCs/>
          <w:sz w:val="22"/>
          <w:szCs w:val="22"/>
        </w:rPr>
        <w:t xml:space="preserve"> seconded the motion. The vote was as follows. Yeas: Trustee/Council Member Fair</w:t>
      </w:r>
      <w:r w:rsidR="007B4C7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086AC9" w:rsidRPr="00C63AAD">
        <w:rPr>
          <w:rFonts w:ascii="Palatino Linotype" w:hAnsi="Palatino Linotype"/>
          <w:b/>
          <w:bCs/>
          <w:sz w:val="22"/>
          <w:szCs w:val="22"/>
        </w:rPr>
        <w:t>and Chairman/Mayor Calvin Abstain: Trustee/Council Nays:</w:t>
      </w:r>
      <w:r w:rsidR="007B4C7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B4C7A" w:rsidRPr="00C63AAD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 w:rsidR="007B4C7A">
        <w:rPr>
          <w:rFonts w:ascii="Palatino Linotype" w:hAnsi="Palatino Linotype"/>
          <w:b/>
          <w:bCs/>
          <w:sz w:val="22"/>
          <w:szCs w:val="22"/>
        </w:rPr>
        <w:t xml:space="preserve"> and </w:t>
      </w:r>
      <w:r w:rsidR="007B4C7A" w:rsidRPr="00C63AAD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B32161" w:rsidRPr="00C63AAD">
        <w:rPr>
          <w:rFonts w:ascii="Palatino Linotype" w:hAnsi="Palatino Linotype"/>
          <w:b/>
          <w:bCs/>
          <w:sz w:val="22"/>
          <w:szCs w:val="22"/>
        </w:rPr>
        <w:t>Williams</w:t>
      </w:r>
      <w:r w:rsidR="00B32161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32161" w:rsidRPr="00B32161">
        <w:rPr>
          <w:rFonts w:ascii="Palatino Linotype" w:hAnsi="Palatino Linotype"/>
          <w:b/>
          <w:bCs/>
          <w:color w:val="FF0000"/>
          <w:sz w:val="22"/>
          <w:szCs w:val="22"/>
        </w:rPr>
        <w:t>MOTION FAILED</w:t>
      </w:r>
    </w:p>
    <w:p w14:paraId="7DA0999E" w14:textId="77777777" w:rsidR="00B32161" w:rsidRPr="00086AC9" w:rsidRDefault="00B32161" w:rsidP="00BB438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</w:pPr>
    </w:p>
    <w:p w14:paraId="07DE4ECD" w14:textId="0EB7204C" w:rsidR="00F56132" w:rsidRDefault="00F56132" w:rsidP="00F56132">
      <w:pPr>
        <w:pStyle w:val="ListParagraph"/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 Consideration, discussion, and possible action on approval of Payroll and Accounts Payable for </w:t>
      </w:r>
      <w:r w:rsidR="002A6778">
        <w:t>Utility Authority</w:t>
      </w:r>
      <w:r>
        <w:t>. (</w:t>
      </w:r>
      <w:r w:rsidR="002A6778">
        <w:t>UA</w:t>
      </w:r>
      <w:r>
        <w:t>)</w:t>
      </w:r>
    </w:p>
    <w:p w14:paraId="3E1F09B9" w14:textId="77AAE405" w:rsidR="00013366" w:rsidRPr="00B32161" w:rsidRDefault="00013366" w:rsidP="009365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</w:pPr>
      <w:r w:rsidRPr="00086AC9">
        <w:rPr>
          <w:rFonts w:ascii="Palatino Linotype" w:hAnsi="Palatino Linotype"/>
          <w:b/>
          <w:bCs/>
          <w:sz w:val="22"/>
          <w:szCs w:val="22"/>
        </w:rPr>
        <w:t xml:space="preserve">Chairman/Mayor Calvin motioned to approve </w:t>
      </w:r>
      <w:r w:rsidRPr="00086AC9">
        <w:rPr>
          <w:rFonts w:ascii="Palatino Linotype" w:eastAsia="Calibri" w:hAnsi="Palatino Linotype" w:cs="Calibri"/>
          <w:color w:val="000000"/>
          <w:sz w:val="22"/>
          <w:szCs w:val="22"/>
        </w:rPr>
        <w:t xml:space="preserve">action on </w:t>
      </w:r>
      <w:r w:rsidR="009365B3">
        <w:t>approval of Payroll and Accounts Payable for Utility Authority</w:t>
      </w:r>
      <w:r w:rsidR="009365B3">
        <w:t xml:space="preserve"> </w:t>
      </w:r>
      <w:r w:rsidR="009365B3">
        <w:t>(UA)</w:t>
      </w:r>
      <w:r>
        <w:t xml:space="preserve">.  </w:t>
      </w:r>
      <w:r w:rsidRPr="00C63AAD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>
        <w:rPr>
          <w:rFonts w:ascii="Palatino Linotype" w:hAnsi="Palatino Linotype"/>
          <w:b/>
          <w:bCs/>
          <w:sz w:val="22"/>
          <w:szCs w:val="22"/>
        </w:rPr>
        <w:t>Fair</w:t>
      </w:r>
      <w:r w:rsidRPr="00C63AAD">
        <w:rPr>
          <w:rFonts w:ascii="Palatino Linotype" w:hAnsi="Palatino Linotype"/>
          <w:b/>
          <w:bCs/>
          <w:sz w:val="22"/>
          <w:szCs w:val="22"/>
        </w:rPr>
        <w:t xml:space="preserve"> seconded the motion. The vote was as follows. Yeas: </w:t>
      </w:r>
      <w:r w:rsidR="0048546C" w:rsidRPr="00261EA6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63AAD">
        <w:rPr>
          <w:rFonts w:ascii="Palatino Linotype" w:hAnsi="Palatino Linotype"/>
          <w:b/>
          <w:bCs/>
          <w:sz w:val="22"/>
          <w:szCs w:val="22"/>
        </w:rPr>
        <w:t>and Chairman/Mayor Calvin Abstain: Trustee/Council Nays: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63AAD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>
        <w:rPr>
          <w:rFonts w:ascii="Palatino Linotype" w:hAnsi="Palatino Linotype"/>
          <w:b/>
          <w:bCs/>
          <w:sz w:val="22"/>
          <w:szCs w:val="22"/>
        </w:rPr>
        <w:t xml:space="preserve"> and </w:t>
      </w:r>
      <w:r w:rsidRPr="00C63AAD">
        <w:rPr>
          <w:rFonts w:ascii="Palatino Linotype" w:hAnsi="Palatino Linotype"/>
          <w:b/>
          <w:bCs/>
          <w:sz w:val="22"/>
          <w:szCs w:val="22"/>
        </w:rPr>
        <w:t>Trustee/Council Member Williams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32161">
        <w:rPr>
          <w:rFonts w:ascii="Palatino Linotype" w:hAnsi="Palatino Linotype"/>
          <w:b/>
          <w:bCs/>
          <w:color w:val="FF0000"/>
          <w:sz w:val="22"/>
          <w:szCs w:val="22"/>
        </w:rPr>
        <w:t>MOTION FAILED</w:t>
      </w:r>
    </w:p>
    <w:p w14:paraId="7E4C6EDF" w14:textId="77777777" w:rsidR="00F56132" w:rsidRDefault="00F56132" w:rsidP="00C514C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2426787" w14:textId="77777777" w:rsidR="007A690A" w:rsidRPr="00AD2367" w:rsidRDefault="007A690A" w:rsidP="00AD2367">
      <w:pPr>
        <w:rPr>
          <w:rFonts w:ascii="Palatino Linotype" w:hAnsi="Palatino Linotype"/>
          <w:b/>
          <w:sz w:val="22"/>
          <w:szCs w:val="22"/>
        </w:rPr>
      </w:pPr>
    </w:p>
    <w:p w14:paraId="47C70B67" w14:textId="2C3E9DD9" w:rsidR="00D86CE0" w:rsidRPr="00D86CE0" w:rsidRDefault="00B714D8" w:rsidP="00D86CE0">
      <w:pPr>
        <w:pStyle w:val="ListParagraph"/>
        <w:numPr>
          <w:ilvl w:val="0"/>
          <w:numId w:val="39"/>
        </w:numPr>
        <w:rPr>
          <w:rFonts w:ascii="Palatino Linotype" w:hAnsi="Palatino Linotype"/>
          <w:bCs/>
          <w:sz w:val="22"/>
          <w:szCs w:val="22"/>
        </w:rPr>
      </w:pPr>
      <w:r w:rsidRPr="00D86CE0">
        <w:rPr>
          <w:rFonts w:ascii="Palatino Linotype" w:hAnsi="Palatino Linotype"/>
          <w:bCs/>
          <w:sz w:val="22"/>
          <w:szCs w:val="22"/>
        </w:rPr>
        <w:t>Remarks and Comments.</w:t>
      </w:r>
    </w:p>
    <w:p w14:paraId="505D40A6" w14:textId="620984E9" w:rsidR="00022234" w:rsidRPr="00AD2367" w:rsidRDefault="00B714D8" w:rsidP="005B586F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No Comments</w:t>
      </w:r>
      <w:r w:rsidRPr="00AD2367">
        <w:rPr>
          <w:rFonts w:ascii="Palatino Linotype" w:hAnsi="Palatino Linotype"/>
          <w:sz w:val="22"/>
          <w:szCs w:val="22"/>
        </w:rPr>
        <w:t>:</w:t>
      </w:r>
      <w:r w:rsidR="00D91656">
        <w:rPr>
          <w:rFonts w:ascii="Palatino Linotype" w:hAnsi="Palatino Linotype"/>
          <w:sz w:val="22"/>
          <w:szCs w:val="22"/>
        </w:rPr>
        <w:t xml:space="preserve"> </w:t>
      </w:r>
      <w:r w:rsidR="00D91656" w:rsidRPr="00261EA6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4D6B87" w:rsidRPr="00261EA6">
        <w:rPr>
          <w:rFonts w:ascii="Palatino Linotype" w:hAnsi="Palatino Linotype"/>
          <w:b/>
          <w:bCs/>
          <w:sz w:val="22"/>
          <w:szCs w:val="22"/>
        </w:rPr>
        <w:t>Canaday</w:t>
      </w:r>
      <w:r w:rsidR="004D6B87">
        <w:rPr>
          <w:rFonts w:ascii="Palatino Linotype" w:hAnsi="Palatino Linotype"/>
          <w:sz w:val="22"/>
          <w:szCs w:val="22"/>
        </w:rPr>
        <w:t xml:space="preserve">, </w:t>
      </w:r>
      <w:r w:rsidR="00D91656" w:rsidRPr="00261EA6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D91656">
        <w:rPr>
          <w:rFonts w:ascii="Palatino Linotype" w:hAnsi="Palatino Linotype"/>
          <w:b/>
          <w:bCs/>
          <w:sz w:val="22"/>
          <w:szCs w:val="22"/>
        </w:rPr>
        <w:t xml:space="preserve">Fair, </w:t>
      </w:r>
      <w:r w:rsidR="00D91656" w:rsidRPr="00261EA6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3030F6">
        <w:rPr>
          <w:rFonts w:ascii="Palatino Linotype" w:hAnsi="Palatino Linotype"/>
          <w:b/>
          <w:bCs/>
          <w:sz w:val="22"/>
          <w:szCs w:val="22"/>
        </w:rPr>
        <w:t>Williams,</w:t>
      </w:r>
      <w:r w:rsidR="00D91656">
        <w:rPr>
          <w:rFonts w:ascii="Palatino Linotype" w:hAnsi="Palatino Linotype"/>
          <w:sz w:val="22"/>
          <w:szCs w:val="22"/>
        </w:rPr>
        <w:t xml:space="preserve"> </w:t>
      </w:r>
      <w:r w:rsidR="0073491C">
        <w:rPr>
          <w:rFonts w:ascii="Palatino Linotype" w:hAnsi="Palatino Linotype"/>
          <w:sz w:val="22"/>
          <w:szCs w:val="22"/>
        </w:rPr>
        <w:t>and Mayor Calvin</w:t>
      </w:r>
    </w:p>
    <w:p w14:paraId="12165FE1" w14:textId="77777777" w:rsidR="00425CC8" w:rsidRPr="00AD2367" w:rsidRDefault="00425CC8" w:rsidP="00AD2367">
      <w:pPr>
        <w:jc w:val="both"/>
        <w:rPr>
          <w:rFonts w:ascii="Palatino Linotype" w:hAnsi="Palatino Linotype"/>
          <w:sz w:val="22"/>
          <w:szCs w:val="22"/>
        </w:rPr>
      </w:pPr>
    </w:p>
    <w:p w14:paraId="0EBCE67A" w14:textId="08D13B91" w:rsidR="000960A1" w:rsidRPr="00AD2367" w:rsidRDefault="00242BDC" w:rsidP="00AD2367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0960A1" w:rsidRPr="00AD2367">
        <w:rPr>
          <w:rFonts w:ascii="Palatino Linotype" w:hAnsi="Palatino Linotype"/>
          <w:sz w:val="22"/>
          <w:szCs w:val="22"/>
        </w:rPr>
        <w:t>. Adjournment</w:t>
      </w:r>
    </w:p>
    <w:p w14:paraId="70CBB8AC" w14:textId="5258343B" w:rsidR="000960A1" w:rsidRPr="00AD2367" w:rsidRDefault="000960A1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14:paraId="7711479B" w14:textId="56BAF13B" w:rsidR="009E4EBC" w:rsidRPr="009E4EBC" w:rsidRDefault="009E4EBC" w:rsidP="005B586F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>The City Council &amp; Utility Authority meeting adjourned at</w:t>
      </w:r>
      <w:r w:rsidR="00001B92">
        <w:rPr>
          <w:rFonts w:ascii="Palatino Linotype" w:hAnsi="Palatino Linotype"/>
          <w:b/>
          <w:color w:val="000000"/>
          <w:sz w:val="22"/>
          <w:szCs w:val="22"/>
        </w:rPr>
        <w:t xml:space="preserve"> 5:28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p.m.</w:t>
      </w:r>
    </w:p>
    <w:p w14:paraId="6176B26E" w14:textId="23E28047" w:rsidR="00425CC8" w:rsidRPr="00AD2367" w:rsidRDefault="0048546C" w:rsidP="005B586F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 xml:space="preserve">Trustee/Council Member </w:t>
      </w:r>
      <w:r w:rsidR="008701C7">
        <w:rPr>
          <w:rFonts w:ascii="Palatino Linotype" w:hAnsi="Palatino Linotype"/>
          <w:b/>
          <w:bCs/>
          <w:sz w:val="22"/>
          <w:szCs w:val="22"/>
        </w:rPr>
        <w:t>Fair</w:t>
      </w:r>
      <w:r w:rsidR="005B586F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motioned to Adjourn.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Chairman/Mayor Calvin</w:t>
      </w:r>
      <w:r w:rsidR="005B586F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</w:t>
      </w:r>
      <w:r w:rsidR="008650CE">
        <w:rPr>
          <w:rFonts w:ascii="Palatino Linotype" w:hAnsi="Palatino Linotype"/>
          <w:b/>
          <w:color w:val="000000"/>
          <w:sz w:val="22"/>
          <w:szCs w:val="22"/>
        </w:rPr>
        <w:t>Fair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, </w:t>
      </w:r>
      <w:r w:rsidR="00D76C58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8650CE">
        <w:rPr>
          <w:rFonts w:ascii="Palatino Linotype" w:hAnsi="Palatino Linotype"/>
          <w:b/>
          <w:color w:val="000000"/>
          <w:sz w:val="22"/>
          <w:szCs w:val="22"/>
        </w:rPr>
        <w:t>Williams</w:t>
      </w:r>
      <w:r w:rsidR="00D76C58">
        <w:rPr>
          <w:rFonts w:ascii="Palatino Linotype" w:hAnsi="Palatino Linotype"/>
          <w:b/>
          <w:color w:val="000000"/>
          <w:sz w:val="22"/>
          <w:szCs w:val="22"/>
        </w:rPr>
        <w:t>,</w:t>
      </w:r>
      <w:r w:rsidR="009E634E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>and Chairman/Mayor Calvin Abstain: Nays:</w:t>
      </w:r>
      <w:r w:rsidR="008701C7">
        <w:rPr>
          <w:rFonts w:ascii="Palatino Linotype" w:hAnsi="Palatino Linotype"/>
          <w:b/>
          <w:color w:val="000000"/>
          <w:sz w:val="22"/>
          <w:szCs w:val="22"/>
        </w:rPr>
        <w:t xml:space="preserve">  </w:t>
      </w:r>
      <w:r w:rsidR="008701C7" w:rsidRPr="009E4EBC">
        <w:rPr>
          <w:rFonts w:ascii="Palatino Linotype" w:hAnsi="Palatino Linotype"/>
          <w:b/>
          <w:color w:val="000000"/>
          <w:sz w:val="22"/>
          <w:szCs w:val="22"/>
        </w:rPr>
        <w:t>Trustee/Council Member Canaday</w:t>
      </w:r>
      <w:r w:rsidR="008701C7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623EC3">
        <w:rPr>
          <w:rFonts w:ascii="Palatino Linotype" w:hAnsi="Palatino Linotype"/>
          <w:b/>
          <w:color w:val="000000"/>
          <w:sz w:val="22"/>
          <w:szCs w:val="22"/>
        </w:rPr>
        <w:t xml:space="preserve">did not </w:t>
      </w:r>
      <w:r w:rsidR="001F514A">
        <w:rPr>
          <w:rFonts w:ascii="Palatino Linotype" w:hAnsi="Palatino Linotype"/>
          <w:b/>
          <w:color w:val="000000"/>
          <w:sz w:val="22"/>
          <w:szCs w:val="22"/>
        </w:rPr>
        <w:t xml:space="preserve">cast a </w:t>
      </w:r>
      <w:r w:rsidR="004D6B87">
        <w:rPr>
          <w:rFonts w:ascii="Palatino Linotype" w:hAnsi="Palatino Linotype"/>
          <w:b/>
          <w:color w:val="000000"/>
          <w:sz w:val="22"/>
          <w:szCs w:val="22"/>
        </w:rPr>
        <w:t>vote, left</w:t>
      </w:r>
      <w:r w:rsidR="008701C7">
        <w:rPr>
          <w:rFonts w:ascii="Palatino Linotype" w:hAnsi="Palatino Linotype"/>
          <w:b/>
          <w:color w:val="000000"/>
          <w:sz w:val="22"/>
          <w:szCs w:val="22"/>
        </w:rPr>
        <w:t xml:space="preserve"> before the vote</w:t>
      </w:r>
      <w:r w:rsidR="008701C7">
        <w:rPr>
          <w:rFonts w:ascii="Palatino Linotype" w:hAnsi="Palatino Linotype"/>
          <w:b/>
          <w:color w:val="000000"/>
          <w:sz w:val="22"/>
          <w:szCs w:val="22"/>
        </w:rPr>
        <w:t>.</w:t>
      </w:r>
    </w:p>
    <w:p w14:paraId="426643BC" w14:textId="1AFC8E85" w:rsidR="00425CC8" w:rsidRDefault="00425CC8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65F437CA" w14:textId="77777777" w:rsidR="005B586F" w:rsidRPr="00AD2367" w:rsidRDefault="005B586F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1E5FD5E5" w14:textId="77777777" w:rsidR="00241075" w:rsidRPr="00A60778" w:rsidRDefault="00ED2813" w:rsidP="00AD2367">
      <w:pPr>
        <w:rPr>
          <w:rFonts w:ascii="Palatino Linotype" w:hAnsi="Palatino Linotype"/>
          <w:color w:val="000000"/>
          <w:sz w:val="20"/>
          <w:szCs w:val="20"/>
        </w:rPr>
      </w:pPr>
      <w:r w:rsidRPr="00AD2367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AD2367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AD2367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AD2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DF95" w14:textId="77777777" w:rsidR="00F36C51" w:rsidRDefault="00F36C51" w:rsidP="00617B49">
      <w:r>
        <w:separator/>
      </w:r>
    </w:p>
  </w:endnote>
  <w:endnote w:type="continuationSeparator" w:id="0">
    <w:p w14:paraId="4CF92D77" w14:textId="77777777" w:rsidR="00F36C51" w:rsidRDefault="00F36C51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A58A" w14:textId="77777777" w:rsidR="00F36C51" w:rsidRDefault="00F36C51" w:rsidP="00617B49">
      <w:r>
        <w:separator/>
      </w:r>
    </w:p>
  </w:footnote>
  <w:footnote w:type="continuationSeparator" w:id="0">
    <w:p w14:paraId="35C1E384" w14:textId="77777777" w:rsidR="00F36C51" w:rsidRDefault="00F36C51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615A2"/>
    <w:multiLevelType w:val="multilevel"/>
    <w:tmpl w:val="2E386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5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9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12"/>
  </w:num>
  <w:num w:numId="5">
    <w:abstractNumId w:val="16"/>
  </w:num>
  <w:num w:numId="6">
    <w:abstractNumId w:val="6"/>
  </w:num>
  <w:num w:numId="7">
    <w:abstractNumId w:val="26"/>
  </w:num>
  <w:num w:numId="8">
    <w:abstractNumId w:val="37"/>
  </w:num>
  <w:num w:numId="9">
    <w:abstractNumId w:val="24"/>
  </w:num>
  <w:num w:numId="10">
    <w:abstractNumId w:val="39"/>
  </w:num>
  <w:num w:numId="11">
    <w:abstractNumId w:val="38"/>
  </w:num>
  <w:num w:numId="12">
    <w:abstractNumId w:val="15"/>
  </w:num>
  <w:num w:numId="13">
    <w:abstractNumId w:val="23"/>
  </w:num>
  <w:num w:numId="14">
    <w:abstractNumId w:val="21"/>
  </w:num>
  <w:num w:numId="15">
    <w:abstractNumId w:val="36"/>
  </w:num>
  <w:num w:numId="16">
    <w:abstractNumId w:val="31"/>
  </w:num>
  <w:num w:numId="17">
    <w:abstractNumId w:val="11"/>
  </w:num>
  <w:num w:numId="18">
    <w:abstractNumId w:val="8"/>
  </w:num>
  <w:num w:numId="19">
    <w:abstractNumId w:val="33"/>
  </w:num>
  <w:num w:numId="20">
    <w:abstractNumId w:val="13"/>
  </w:num>
  <w:num w:numId="21">
    <w:abstractNumId w:val="14"/>
  </w:num>
  <w:num w:numId="22">
    <w:abstractNumId w:val="10"/>
  </w:num>
  <w:num w:numId="23">
    <w:abstractNumId w:val="28"/>
  </w:num>
  <w:num w:numId="24">
    <w:abstractNumId w:val="35"/>
  </w:num>
  <w:num w:numId="25">
    <w:abstractNumId w:val="29"/>
  </w:num>
  <w:num w:numId="26">
    <w:abstractNumId w:val="17"/>
  </w:num>
  <w:num w:numId="27">
    <w:abstractNumId w:val="25"/>
  </w:num>
  <w:num w:numId="28">
    <w:abstractNumId w:val="2"/>
  </w:num>
  <w:num w:numId="29">
    <w:abstractNumId w:val="27"/>
  </w:num>
  <w:num w:numId="30">
    <w:abstractNumId w:val="32"/>
  </w:num>
  <w:num w:numId="31">
    <w:abstractNumId w:val="30"/>
  </w:num>
  <w:num w:numId="32">
    <w:abstractNumId w:val="19"/>
  </w:num>
  <w:num w:numId="33">
    <w:abstractNumId w:val="1"/>
  </w:num>
  <w:num w:numId="34">
    <w:abstractNumId w:val="0"/>
  </w:num>
  <w:num w:numId="35">
    <w:abstractNumId w:val="4"/>
  </w:num>
  <w:num w:numId="36">
    <w:abstractNumId w:val="9"/>
  </w:num>
  <w:num w:numId="37">
    <w:abstractNumId w:val="3"/>
  </w:num>
  <w:num w:numId="38">
    <w:abstractNumId w:val="18"/>
  </w:num>
  <w:num w:numId="39">
    <w:abstractNumId w:val="22"/>
  </w:num>
  <w:num w:numId="4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1B92"/>
    <w:rsid w:val="000042C3"/>
    <w:rsid w:val="00004B7D"/>
    <w:rsid w:val="0000650F"/>
    <w:rsid w:val="0000680F"/>
    <w:rsid w:val="0001133F"/>
    <w:rsid w:val="00013366"/>
    <w:rsid w:val="000134D2"/>
    <w:rsid w:val="000138C9"/>
    <w:rsid w:val="000150AF"/>
    <w:rsid w:val="00015A0A"/>
    <w:rsid w:val="00015E30"/>
    <w:rsid w:val="000161EF"/>
    <w:rsid w:val="00016960"/>
    <w:rsid w:val="000176D2"/>
    <w:rsid w:val="00017ADC"/>
    <w:rsid w:val="00017CDF"/>
    <w:rsid w:val="0002169E"/>
    <w:rsid w:val="00021D1E"/>
    <w:rsid w:val="00022234"/>
    <w:rsid w:val="0002243B"/>
    <w:rsid w:val="00022FA0"/>
    <w:rsid w:val="000262BA"/>
    <w:rsid w:val="00030A4A"/>
    <w:rsid w:val="00033766"/>
    <w:rsid w:val="000344CC"/>
    <w:rsid w:val="000358C2"/>
    <w:rsid w:val="0003604F"/>
    <w:rsid w:val="0003791D"/>
    <w:rsid w:val="000401B0"/>
    <w:rsid w:val="00050711"/>
    <w:rsid w:val="00050BE0"/>
    <w:rsid w:val="0005147B"/>
    <w:rsid w:val="00052EB1"/>
    <w:rsid w:val="00053092"/>
    <w:rsid w:val="00054590"/>
    <w:rsid w:val="00055097"/>
    <w:rsid w:val="000557E0"/>
    <w:rsid w:val="000619BF"/>
    <w:rsid w:val="00061BA5"/>
    <w:rsid w:val="0006451F"/>
    <w:rsid w:val="00066A9D"/>
    <w:rsid w:val="00067293"/>
    <w:rsid w:val="00070A8B"/>
    <w:rsid w:val="00071268"/>
    <w:rsid w:val="00071279"/>
    <w:rsid w:val="000719CD"/>
    <w:rsid w:val="0007399F"/>
    <w:rsid w:val="00073F10"/>
    <w:rsid w:val="00077A49"/>
    <w:rsid w:val="0008050C"/>
    <w:rsid w:val="00080603"/>
    <w:rsid w:val="0008654C"/>
    <w:rsid w:val="00086AC9"/>
    <w:rsid w:val="0008755A"/>
    <w:rsid w:val="00087F45"/>
    <w:rsid w:val="0009116C"/>
    <w:rsid w:val="0009165D"/>
    <w:rsid w:val="00091E91"/>
    <w:rsid w:val="000946CF"/>
    <w:rsid w:val="0009542C"/>
    <w:rsid w:val="000960A1"/>
    <w:rsid w:val="00097143"/>
    <w:rsid w:val="0009738A"/>
    <w:rsid w:val="00097D4D"/>
    <w:rsid w:val="000A0077"/>
    <w:rsid w:val="000A048A"/>
    <w:rsid w:val="000A17C7"/>
    <w:rsid w:val="000A37F2"/>
    <w:rsid w:val="000A390E"/>
    <w:rsid w:val="000A4185"/>
    <w:rsid w:val="000B027A"/>
    <w:rsid w:val="000B517D"/>
    <w:rsid w:val="000B5765"/>
    <w:rsid w:val="000C162A"/>
    <w:rsid w:val="000C63D6"/>
    <w:rsid w:val="000D2106"/>
    <w:rsid w:val="000D338B"/>
    <w:rsid w:val="000D377D"/>
    <w:rsid w:val="000D5D5E"/>
    <w:rsid w:val="000D72D1"/>
    <w:rsid w:val="000D7FFD"/>
    <w:rsid w:val="000E0E72"/>
    <w:rsid w:val="000E3E43"/>
    <w:rsid w:val="000E6E07"/>
    <w:rsid w:val="000E74A8"/>
    <w:rsid w:val="000F29CA"/>
    <w:rsid w:val="000F2EB1"/>
    <w:rsid w:val="0010039F"/>
    <w:rsid w:val="00100A57"/>
    <w:rsid w:val="00101EBC"/>
    <w:rsid w:val="001034C3"/>
    <w:rsid w:val="0010404A"/>
    <w:rsid w:val="00104723"/>
    <w:rsid w:val="001065E5"/>
    <w:rsid w:val="001066E4"/>
    <w:rsid w:val="0010679C"/>
    <w:rsid w:val="001068BB"/>
    <w:rsid w:val="00106948"/>
    <w:rsid w:val="001079A4"/>
    <w:rsid w:val="0011036F"/>
    <w:rsid w:val="00110E6E"/>
    <w:rsid w:val="00116610"/>
    <w:rsid w:val="001222BE"/>
    <w:rsid w:val="001234D2"/>
    <w:rsid w:val="001234FB"/>
    <w:rsid w:val="00123F70"/>
    <w:rsid w:val="00123FEE"/>
    <w:rsid w:val="00124043"/>
    <w:rsid w:val="001245AF"/>
    <w:rsid w:val="00127770"/>
    <w:rsid w:val="00127AA1"/>
    <w:rsid w:val="001303FE"/>
    <w:rsid w:val="00130A31"/>
    <w:rsid w:val="001324EE"/>
    <w:rsid w:val="00133627"/>
    <w:rsid w:val="00134C85"/>
    <w:rsid w:val="00135727"/>
    <w:rsid w:val="00136221"/>
    <w:rsid w:val="00142BE0"/>
    <w:rsid w:val="00150782"/>
    <w:rsid w:val="0015095B"/>
    <w:rsid w:val="00151D00"/>
    <w:rsid w:val="00156557"/>
    <w:rsid w:val="00157BE2"/>
    <w:rsid w:val="00160CD4"/>
    <w:rsid w:val="001629F0"/>
    <w:rsid w:val="00165B1A"/>
    <w:rsid w:val="00165CEC"/>
    <w:rsid w:val="0017506C"/>
    <w:rsid w:val="00177624"/>
    <w:rsid w:val="00183FC0"/>
    <w:rsid w:val="00184FCC"/>
    <w:rsid w:val="0018571A"/>
    <w:rsid w:val="00185926"/>
    <w:rsid w:val="00185DC2"/>
    <w:rsid w:val="001874C9"/>
    <w:rsid w:val="00187E05"/>
    <w:rsid w:val="00190401"/>
    <w:rsid w:val="001913E8"/>
    <w:rsid w:val="00193EF8"/>
    <w:rsid w:val="001941BD"/>
    <w:rsid w:val="00194448"/>
    <w:rsid w:val="0019702A"/>
    <w:rsid w:val="001A0505"/>
    <w:rsid w:val="001A480B"/>
    <w:rsid w:val="001A4AD3"/>
    <w:rsid w:val="001A5633"/>
    <w:rsid w:val="001A5F94"/>
    <w:rsid w:val="001A6648"/>
    <w:rsid w:val="001B0AF4"/>
    <w:rsid w:val="001B1704"/>
    <w:rsid w:val="001B1FA0"/>
    <w:rsid w:val="001B297B"/>
    <w:rsid w:val="001B3E90"/>
    <w:rsid w:val="001B5EA1"/>
    <w:rsid w:val="001C07D2"/>
    <w:rsid w:val="001C093D"/>
    <w:rsid w:val="001C20CC"/>
    <w:rsid w:val="001D1016"/>
    <w:rsid w:val="001D1086"/>
    <w:rsid w:val="001D49A3"/>
    <w:rsid w:val="001D52AA"/>
    <w:rsid w:val="001D60AC"/>
    <w:rsid w:val="001D6E96"/>
    <w:rsid w:val="001D7CBD"/>
    <w:rsid w:val="001E116B"/>
    <w:rsid w:val="001E1FEF"/>
    <w:rsid w:val="001E6634"/>
    <w:rsid w:val="001E6E2C"/>
    <w:rsid w:val="001F010F"/>
    <w:rsid w:val="001F0A2B"/>
    <w:rsid w:val="001F2EB4"/>
    <w:rsid w:val="001F32F3"/>
    <w:rsid w:val="001F514A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5BFD"/>
    <w:rsid w:val="00235E76"/>
    <w:rsid w:val="00241075"/>
    <w:rsid w:val="002418D5"/>
    <w:rsid w:val="00242BDC"/>
    <w:rsid w:val="00250E0C"/>
    <w:rsid w:val="002517A7"/>
    <w:rsid w:val="0025280D"/>
    <w:rsid w:val="0025287E"/>
    <w:rsid w:val="00254448"/>
    <w:rsid w:val="00257A4A"/>
    <w:rsid w:val="00260D71"/>
    <w:rsid w:val="0026113E"/>
    <w:rsid w:val="00261EA6"/>
    <w:rsid w:val="0026520B"/>
    <w:rsid w:val="0026565C"/>
    <w:rsid w:val="00265F37"/>
    <w:rsid w:val="00266758"/>
    <w:rsid w:val="00267027"/>
    <w:rsid w:val="00277165"/>
    <w:rsid w:val="00280489"/>
    <w:rsid w:val="002830E5"/>
    <w:rsid w:val="00284608"/>
    <w:rsid w:val="00285102"/>
    <w:rsid w:val="00285995"/>
    <w:rsid w:val="00292A4C"/>
    <w:rsid w:val="00292C3B"/>
    <w:rsid w:val="00293B1E"/>
    <w:rsid w:val="002972DF"/>
    <w:rsid w:val="002A0BC7"/>
    <w:rsid w:val="002A2542"/>
    <w:rsid w:val="002A6778"/>
    <w:rsid w:val="002B2E67"/>
    <w:rsid w:val="002B3298"/>
    <w:rsid w:val="002B6AE5"/>
    <w:rsid w:val="002C03CE"/>
    <w:rsid w:val="002C0B85"/>
    <w:rsid w:val="002C1679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2AE4"/>
    <w:rsid w:val="002F45A6"/>
    <w:rsid w:val="002F617D"/>
    <w:rsid w:val="002F6563"/>
    <w:rsid w:val="002F7A9C"/>
    <w:rsid w:val="002F7D55"/>
    <w:rsid w:val="00302F4C"/>
    <w:rsid w:val="003030F6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CF2"/>
    <w:rsid w:val="003204E7"/>
    <w:rsid w:val="00321C45"/>
    <w:rsid w:val="00323F3E"/>
    <w:rsid w:val="00326F75"/>
    <w:rsid w:val="00330306"/>
    <w:rsid w:val="0033166A"/>
    <w:rsid w:val="00334E6F"/>
    <w:rsid w:val="003355DC"/>
    <w:rsid w:val="003374A7"/>
    <w:rsid w:val="003379DB"/>
    <w:rsid w:val="00337E40"/>
    <w:rsid w:val="003445EE"/>
    <w:rsid w:val="0034597D"/>
    <w:rsid w:val="00345C1B"/>
    <w:rsid w:val="0034679F"/>
    <w:rsid w:val="00346C1B"/>
    <w:rsid w:val="00347E75"/>
    <w:rsid w:val="00351576"/>
    <w:rsid w:val="00351ED6"/>
    <w:rsid w:val="00355899"/>
    <w:rsid w:val="00357599"/>
    <w:rsid w:val="00357E5C"/>
    <w:rsid w:val="00360007"/>
    <w:rsid w:val="003628EC"/>
    <w:rsid w:val="0036316C"/>
    <w:rsid w:val="00364667"/>
    <w:rsid w:val="00365966"/>
    <w:rsid w:val="00371665"/>
    <w:rsid w:val="00372B20"/>
    <w:rsid w:val="00374BEF"/>
    <w:rsid w:val="00386F5D"/>
    <w:rsid w:val="003873AA"/>
    <w:rsid w:val="0038764A"/>
    <w:rsid w:val="00396F45"/>
    <w:rsid w:val="003973D6"/>
    <w:rsid w:val="00397898"/>
    <w:rsid w:val="003A09C1"/>
    <w:rsid w:val="003A1EE8"/>
    <w:rsid w:val="003A380C"/>
    <w:rsid w:val="003A5638"/>
    <w:rsid w:val="003B24AB"/>
    <w:rsid w:val="003B2CFE"/>
    <w:rsid w:val="003B2F51"/>
    <w:rsid w:val="003B3ED0"/>
    <w:rsid w:val="003B44E7"/>
    <w:rsid w:val="003B57D3"/>
    <w:rsid w:val="003B6B99"/>
    <w:rsid w:val="003B714D"/>
    <w:rsid w:val="003C1424"/>
    <w:rsid w:val="003C21A8"/>
    <w:rsid w:val="003C40D3"/>
    <w:rsid w:val="003C55B9"/>
    <w:rsid w:val="003C6FFC"/>
    <w:rsid w:val="003C76EA"/>
    <w:rsid w:val="003D5C8C"/>
    <w:rsid w:val="003E1444"/>
    <w:rsid w:val="003E23ED"/>
    <w:rsid w:val="003E2B94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3C70"/>
    <w:rsid w:val="00404EFC"/>
    <w:rsid w:val="004057F7"/>
    <w:rsid w:val="00405A0F"/>
    <w:rsid w:val="00406E32"/>
    <w:rsid w:val="00410A49"/>
    <w:rsid w:val="00410A69"/>
    <w:rsid w:val="00411647"/>
    <w:rsid w:val="0041172E"/>
    <w:rsid w:val="0041269A"/>
    <w:rsid w:val="004136B8"/>
    <w:rsid w:val="00415C6F"/>
    <w:rsid w:val="0041637A"/>
    <w:rsid w:val="00416434"/>
    <w:rsid w:val="00417B48"/>
    <w:rsid w:val="0042185C"/>
    <w:rsid w:val="00421F06"/>
    <w:rsid w:val="00422A25"/>
    <w:rsid w:val="00422B64"/>
    <w:rsid w:val="00424988"/>
    <w:rsid w:val="00425CC8"/>
    <w:rsid w:val="00426866"/>
    <w:rsid w:val="0042743A"/>
    <w:rsid w:val="00430D66"/>
    <w:rsid w:val="0043461D"/>
    <w:rsid w:val="00434F79"/>
    <w:rsid w:val="0043574A"/>
    <w:rsid w:val="00437CE0"/>
    <w:rsid w:val="00437DF3"/>
    <w:rsid w:val="00437E9C"/>
    <w:rsid w:val="00442989"/>
    <w:rsid w:val="00442A96"/>
    <w:rsid w:val="00442D9C"/>
    <w:rsid w:val="00445F9A"/>
    <w:rsid w:val="004500AF"/>
    <w:rsid w:val="0045050C"/>
    <w:rsid w:val="00451031"/>
    <w:rsid w:val="004524BB"/>
    <w:rsid w:val="00453FE1"/>
    <w:rsid w:val="00454A61"/>
    <w:rsid w:val="004574A6"/>
    <w:rsid w:val="0046007A"/>
    <w:rsid w:val="004606FD"/>
    <w:rsid w:val="004618E1"/>
    <w:rsid w:val="004624A1"/>
    <w:rsid w:val="00463BA1"/>
    <w:rsid w:val="00463DC3"/>
    <w:rsid w:val="00465249"/>
    <w:rsid w:val="004700DA"/>
    <w:rsid w:val="00470763"/>
    <w:rsid w:val="004709E2"/>
    <w:rsid w:val="00474598"/>
    <w:rsid w:val="00476D3C"/>
    <w:rsid w:val="004832E5"/>
    <w:rsid w:val="00484078"/>
    <w:rsid w:val="00485137"/>
    <w:rsid w:val="0048546C"/>
    <w:rsid w:val="00485B69"/>
    <w:rsid w:val="00485F03"/>
    <w:rsid w:val="00486D05"/>
    <w:rsid w:val="00491FAC"/>
    <w:rsid w:val="0049248D"/>
    <w:rsid w:val="004953B8"/>
    <w:rsid w:val="00495594"/>
    <w:rsid w:val="00495D5D"/>
    <w:rsid w:val="004978D4"/>
    <w:rsid w:val="004A0DBD"/>
    <w:rsid w:val="004A2D7E"/>
    <w:rsid w:val="004A2EDA"/>
    <w:rsid w:val="004A3F18"/>
    <w:rsid w:val="004A7CBC"/>
    <w:rsid w:val="004B047C"/>
    <w:rsid w:val="004B1D4A"/>
    <w:rsid w:val="004B38BE"/>
    <w:rsid w:val="004B3D08"/>
    <w:rsid w:val="004B3ED8"/>
    <w:rsid w:val="004B488D"/>
    <w:rsid w:val="004B629E"/>
    <w:rsid w:val="004B7E84"/>
    <w:rsid w:val="004C0963"/>
    <w:rsid w:val="004C1240"/>
    <w:rsid w:val="004C2B58"/>
    <w:rsid w:val="004C2E24"/>
    <w:rsid w:val="004C4B1E"/>
    <w:rsid w:val="004C4C65"/>
    <w:rsid w:val="004C73FE"/>
    <w:rsid w:val="004D11C9"/>
    <w:rsid w:val="004D1E8C"/>
    <w:rsid w:val="004D22C8"/>
    <w:rsid w:val="004D355F"/>
    <w:rsid w:val="004D6B87"/>
    <w:rsid w:val="004D6DF7"/>
    <w:rsid w:val="004D6FA1"/>
    <w:rsid w:val="004D74CF"/>
    <w:rsid w:val="004E0099"/>
    <w:rsid w:val="004E09C6"/>
    <w:rsid w:val="004E0AA4"/>
    <w:rsid w:val="004E15AA"/>
    <w:rsid w:val="004E4230"/>
    <w:rsid w:val="004E625D"/>
    <w:rsid w:val="004E659D"/>
    <w:rsid w:val="004E79CB"/>
    <w:rsid w:val="004E7BA8"/>
    <w:rsid w:val="004F2E23"/>
    <w:rsid w:val="004F6CC9"/>
    <w:rsid w:val="004F6D8B"/>
    <w:rsid w:val="004F7153"/>
    <w:rsid w:val="00500088"/>
    <w:rsid w:val="00500485"/>
    <w:rsid w:val="0050135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20FD1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34F1E"/>
    <w:rsid w:val="005412FC"/>
    <w:rsid w:val="005437B9"/>
    <w:rsid w:val="00545532"/>
    <w:rsid w:val="00546CD3"/>
    <w:rsid w:val="00551001"/>
    <w:rsid w:val="005544FB"/>
    <w:rsid w:val="0055487B"/>
    <w:rsid w:val="00554C78"/>
    <w:rsid w:val="0055605B"/>
    <w:rsid w:val="0055638E"/>
    <w:rsid w:val="00557BDB"/>
    <w:rsid w:val="00560A63"/>
    <w:rsid w:val="0056124C"/>
    <w:rsid w:val="0056133F"/>
    <w:rsid w:val="005624C9"/>
    <w:rsid w:val="00564768"/>
    <w:rsid w:val="0056650A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AD3"/>
    <w:rsid w:val="00590721"/>
    <w:rsid w:val="00590D3B"/>
    <w:rsid w:val="005910B6"/>
    <w:rsid w:val="005928B6"/>
    <w:rsid w:val="00593204"/>
    <w:rsid w:val="00594202"/>
    <w:rsid w:val="00595C34"/>
    <w:rsid w:val="005A1127"/>
    <w:rsid w:val="005A262D"/>
    <w:rsid w:val="005A2813"/>
    <w:rsid w:val="005A62FF"/>
    <w:rsid w:val="005B51E3"/>
    <w:rsid w:val="005B586F"/>
    <w:rsid w:val="005C14BC"/>
    <w:rsid w:val="005C1C7E"/>
    <w:rsid w:val="005C3D7E"/>
    <w:rsid w:val="005C5FF8"/>
    <w:rsid w:val="005C7A8F"/>
    <w:rsid w:val="005D0AC0"/>
    <w:rsid w:val="005D1CF6"/>
    <w:rsid w:val="005D26F8"/>
    <w:rsid w:val="005D3F09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17C"/>
    <w:rsid w:val="005F46D4"/>
    <w:rsid w:val="005F6938"/>
    <w:rsid w:val="005F6E8F"/>
    <w:rsid w:val="005F7A50"/>
    <w:rsid w:val="00600BDD"/>
    <w:rsid w:val="00602F35"/>
    <w:rsid w:val="00603206"/>
    <w:rsid w:val="006041F0"/>
    <w:rsid w:val="00605541"/>
    <w:rsid w:val="00605BA2"/>
    <w:rsid w:val="00612C1A"/>
    <w:rsid w:val="00613887"/>
    <w:rsid w:val="00613BA1"/>
    <w:rsid w:val="00614999"/>
    <w:rsid w:val="00617B49"/>
    <w:rsid w:val="00623EC3"/>
    <w:rsid w:val="00626423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0A3B"/>
    <w:rsid w:val="0064133C"/>
    <w:rsid w:val="00643725"/>
    <w:rsid w:val="00644824"/>
    <w:rsid w:val="00646901"/>
    <w:rsid w:val="00646D1C"/>
    <w:rsid w:val="006503F0"/>
    <w:rsid w:val="006505D5"/>
    <w:rsid w:val="00650E04"/>
    <w:rsid w:val="006533FA"/>
    <w:rsid w:val="006538C3"/>
    <w:rsid w:val="006540E4"/>
    <w:rsid w:val="006556B1"/>
    <w:rsid w:val="00660232"/>
    <w:rsid w:val="00660686"/>
    <w:rsid w:val="00660E0C"/>
    <w:rsid w:val="00665AAF"/>
    <w:rsid w:val="006667AA"/>
    <w:rsid w:val="00666A9B"/>
    <w:rsid w:val="00667ED5"/>
    <w:rsid w:val="0067132E"/>
    <w:rsid w:val="00676004"/>
    <w:rsid w:val="0068099B"/>
    <w:rsid w:val="00682084"/>
    <w:rsid w:val="006829D8"/>
    <w:rsid w:val="00684625"/>
    <w:rsid w:val="0068670A"/>
    <w:rsid w:val="00691481"/>
    <w:rsid w:val="00691F4B"/>
    <w:rsid w:val="006937DD"/>
    <w:rsid w:val="00694850"/>
    <w:rsid w:val="006A3930"/>
    <w:rsid w:val="006A634F"/>
    <w:rsid w:val="006A6ACA"/>
    <w:rsid w:val="006A7B44"/>
    <w:rsid w:val="006B0BFF"/>
    <w:rsid w:val="006B31AC"/>
    <w:rsid w:val="006B5370"/>
    <w:rsid w:val="006B568C"/>
    <w:rsid w:val="006B62D6"/>
    <w:rsid w:val="006B674F"/>
    <w:rsid w:val="006C20FC"/>
    <w:rsid w:val="006C315D"/>
    <w:rsid w:val="006C4680"/>
    <w:rsid w:val="006C6CAB"/>
    <w:rsid w:val="006C6DE0"/>
    <w:rsid w:val="006D1B3B"/>
    <w:rsid w:val="006D5625"/>
    <w:rsid w:val="006E0540"/>
    <w:rsid w:val="006E3E60"/>
    <w:rsid w:val="006E568C"/>
    <w:rsid w:val="006E5792"/>
    <w:rsid w:val="006E73DC"/>
    <w:rsid w:val="006E744C"/>
    <w:rsid w:val="006F00FB"/>
    <w:rsid w:val="006F049E"/>
    <w:rsid w:val="006F1385"/>
    <w:rsid w:val="006F32DD"/>
    <w:rsid w:val="006F34D1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1367"/>
    <w:rsid w:val="00731738"/>
    <w:rsid w:val="00731E86"/>
    <w:rsid w:val="0073491C"/>
    <w:rsid w:val="007351E4"/>
    <w:rsid w:val="00735ADD"/>
    <w:rsid w:val="00740BAF"/>
    <w:rsid w:val="00741F59"/>
    <w:rsid w:val="00742894"/>
    <w:rsid w:val="00743921"/>
    <w:rsid w:val="00744A8E"/>
    <w:rsid w:val="0074611C"/>
    <w:rsid w:val="00746459"/>
    <w:rsid w:val="0075473B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712E6"/>
    <w:rsid w:val="00772593"/>
    <w:rsid w:val="00772E1B"/>
    <w:rsid w:val="007801F7"/>
    <w:rsid w:val="007810E2"/>
    <w:rsid w:val="00781259"/>
    <w:rsid w:val="00783CE0"/>
    <w:rsid w:val="00783E37"/>
    <w:rsid w:val="00787BFB"/>
    <w:rsid w:val="0079144C"/>
    <w:rsid w:val="0079586C"/>
    <w:rsid w:val="00797219"/>
    <w:rsid w:val="007A11F4"/>
    <w:rsid w:val="007A199F"/>
    <w:rsid w:val="007A1E06"/>
    <w:rsid w:val="007A4399"/>
    <w:rsid w:val="007A4EC7"/>
    <w:rsid w:val="007A690A"/>
    <w:rsid w:val="007B17A9"/>
    <w:rsid w:val="007B189D"/>
    <w:rsid w:val="007B2D16"/>
    <w:rsid w:val="007B4C7A"/>
    <w:rsid w:val="007B4E40"/>
    <w:rsid w:val="007B58ED"/>
    <w:rsid w:val="007B6331"/>
    <w:rsid w:val="007B7A97"/>
    <w:rsid w:val="007C23C0"/>
    <w:rsid w:val="007C4A37"/>
    <w:rsid w:val="007C4DEC"/>
    <w:rsid w:val="007C6F78"/>
    <w:rsid w:val="007C7EAD"/>
    <w:rsid w:val="007D008D"/>
    <w:rsid w:val="007D40F0"/>
    <w:rsid w:val="007D4C50"/>
    <w:rsid w:val="007D6C23"/>
    <w:rsid w:val="007D7159"/>
    <w:rsid w:val="007E02AB"/>
    <w:rsid w:val="007E1230"/>
    <w:rsid w:val="007E1AF7"/>
    <w:rsid w:val="007E1B28"/>
    <w:rsid w:val="007E27BD"/>
    <w:rsid w:val="007E295D"/>
    <w:rsid w:val="007E3707"/>
    <w:rsid w:val="007E5F2F"/>
    <w:rsid w:val="007E749A"/>
    <w:rsid w:val="007F1201"/>
    <w:rsid w:val="007F12FD"/>
    <w:rsid w:val="007F7A1E"/>
    <w:rsid w:val="00800464"/>
    <w:rsid w:val="00800ECD"/>
    <w:rsid w:val="00801033"/>
    <w:rsid w:val="008033F9"/>
    <w:rsid w:val="00804BC0"/>
    <w:rsid w:val="00806032"/>
    <w:rsid w:val="008069B3"/>
    <w:rsid w:val="00810A93"/>
    <w:rsid w:val="00812C21"/>
    <w:rsid w:val="00813242"/>
    <w:rsid w:val="008145E6"/>
    <w:rsid w:val="00820225"/>
    <w:rsid w:val="00821933"/>
    <w:rsid w:val="00832B33"/>
    <w:rsid w:val="00832EED"/>
    <w:rsid w:val="00833F51"/>
    <w:rsid w:val="008365C3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50CE"/>
    <w:rsid w:val="00866851"/>
    <w:rsid w:val="008671DA"/>
    <w:rsid w:val="00867EDC"/>
    <w:rsid w:val="008701C7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DD3"/>
    <w:rsid w:val="008A4507"/>
    <w:rsid w:val="008A4F1A"/>
    <w:rsid w:val="008B0E3C"/>
    <w:rsid w:val="008B1BC4"/>
    <w:rsid w:val="008B2FEB"/>
    <w:rsid w:val="008B397D"/>
    <w:rsid w:val="008B7F93"/>
    <w:rsid w:val="008C023B"/>
    <w:rsid w:val="008C153A"/>
    <w:rsid w:val="008C38EA"/>
    <w:rsid w:val="008C6E77"/>
    <w:rsid w:val="008C7930"/>
    <w:rsid w:val="008C7E19"/>
    <w:rsid w:val="008D0937"/>
    <w:rsid w:val="008D1259"/>
    <w:rsid w:val="008D12B9"/>
    <w:rsid w:val="008D3867"/>
    <w:rsid w:val="008D3F91"/>
    <w:rsid w:val="008D4415"/>
    <w:rsid w:val="008D4B40"/>
    <w:rsid w:val="008E172E"/>
    <w:rsid w:val="008E2677"/>
    <w:rsid w:val="008E2A7A"/>
    <w:rsid w:val="008E2DC0"/>
    <w:rsid w:val="008E4A7F"/>
    <w:rsid w:val="008E682B"/>
    <w:rsid w:val="008F544E"/>
    <w:rsid w:val="008F623B"/>
    <w:rsid w:val="008F6297"/>
    <w:rsid w:val="008F6416"/>
    <w:rsid w:val="008F71E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59F4"/>
    <w:rsid w:val="00930E0F"/>
    <w:rsid w:val="009326B8"/>
    <w:rsid w:val="009365B3"/>
    <w:rsid w:val="00936827"/>
    <w:rsid w:val="009410D1"/>
    <w:rsid w:val="00942773"/>
    <w:rsid w:val="009441AC"/>
    <w:rsid w:val="0094537F"/>
    <w:rsid w:val="009459C2"/>
    <w:rsid w:val="00946624"/>
    <w:rsid w:val="009478FE"/>
    <w:rsid w:val="00947CE5"/>
    <w:rsid w:val="0095080D"/>
    <w:rsid w:val="0095097F"/>
    <w:rsid w:val="00950F2E"/>
    <w:rsid w:val="009528C4"/>
    <w:rsid w:val="00952DFF"/>
    <w:rsid w:val="00955E66"/>
    <w:rsid w:val="00956AF7"/>
    <w:rsid w:val="00960B24"/>
    <w:rsid w:val="0096208E"/>
    <w:rsid w:val="00962879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4B3"/>
    <w:rsid w:val="00980A6F"/>
    <w:rsid w:val="00980EC2"/>
    <w:rsid w:val="0098374C"/>
    <w:rsid w:val="00983978"/>
    <w:rsid w:val="00984DAB"/>
    <w:rsid w:val="00985417"/>
    <w:rsid w:val="009862D7"/>
    <w:rsid w:val="009864E7"/>
    <w:rsid w:val="00986592"/>
    <w:rsid w:val="009874D8"/>
    <w:rsid w:val="009878BE"/>
    <w:rsid w:val="00990A7C"/>
    <w:rsid w:val="009925CA"/>
    <w:rsid w:val="00996A07"/>
    <w:rsid w:val="0099768C"/>
    <w:rsid w:val="009A063A"/>
    <w:rsid w:val="009A25B5"/>
    <w:rsid w:val="009A4107"/>
    <w:rsid w:val="009A7B8F"/>
    <w:rsid w:val="009B1294"/>
    <w:rsid w:val="009B23C8"/>
    <w:rsid w:val="009B27BC"/>
    <w:rsid w:val="009B320E"/>
    <w:rsid w:val="009B3424"/>
    <w:rsid w:val="009B3B01"/>
    <w:rsid w:val="009B6224"/>
    <w:rsid w:val="009C0B08"/>
    <w:rsid w:val="009C13E8"/>
    <w:rsid w:val="009C57D9"/>
    <w:rsid w:val="009C672E"/>
    <w:rsid w:val="009C71BE"/>
    <w:rsid w:val="009C7CC9"/>
    <w:rsid w:val="009D1D63"/>
    <w:rsid w:val="009D3608"/>
    <w:rsid w:val="009D5C07"/>
    <w:rsid w:val="009D5F8C"/>
    <w:rsid w:val="009E0C3D"/>
    <w:rsid w:val="009E219F"/>
    <w:rsid w:val="009E4DA6"/>
    <w:rsid w:val="009E4EBC"/>
    <w:rsid w:val="009E634E"/>
    <w:rsid w:val="009E7724"/>
    <w:rsid w:val="009F405E"/>
    <w:rsid w:val="00A00381"/>
    <w:rsid w:val="00A013FB"/>
    <w:rsid w:val="00A0197A"/>
    <w:rsid w:val="00A034EE"/>
    <w:rsid w:val="00A037C4"/>
    <w:rsid w:val="00A042B0"/>
    <w:rsid w:val="00A05020"/>
    <w:rsid w:val="00A058EF"/>
    <w:rsid w:val="00A077D8"/>
    <w:rsid w:val="00A07AB9"/>
    <w:rsid w:val="00A158F1"/>
    <w:rsid w:val="00A2013F"/>
    <w:rsid w:val="00A22BC0"/>
    <w:rsid w:val="00A22F08"/>
    <w:rsid w:val="00A23B00"/>
    <w:rsid w:val="00A23F60"/>
    <w:rsid w:val="00A246BE"/>
    <w:rsid w:val="00A25FDE"/>
    <w:rsid w:val="00A2632F"/>
    <w:rsid w:val="00A35778"/>
    <w:rsid w:val="00A362B3"/>
    <w:rsid w:val="00A37487"/>
    <w:rsid w:val="00A4146D"/>
    <w:rsid w:val="00A41E4A"/>
    <w:rsid w:val="00A422BD"/>
    <w:rsid w:val="00A4454B"/>
    <w:rsid w:val="00A46A10"/>
    <w:rsid w:val="00A46E26"/>
    <w:rsid w:val="00A5436D"/>
    <w:rsid w:val="00A54F35"/>
    <w:rsid w:val="00A60778"/>
    <w:rsid w:val="00A60A95"/>
    <w:rsid w:val="00A60CA6"/>
    <w:rsid w:val="00A61E3B"/>
    <w:rsid w:val="00A6354C"/>
    <w:rsid w:val="00A6419B"/>
    <w:rsid w:val="00A66A10"/>
    <w:rsid w:val="00A677D8"/>
    <w:rsid w:val="00A70F9E"/>
    <w:rsid w:val="00A72C6D"/>
    <w:rsid w:val="00A73A3B"/>
    <w:rsid w:val="00A74B7D"/>
    <w:rsid w:val="00A8534D"/>
    <w:rsid w:val="00A856E3"/>
    <w:rsid w:val="00A8664A"/>
    <w:rsid w:val="00A903E6"/>
    <w:rsid w:val="00A91347"/>
    <w:rsid w:val="00A941DD"/>
    <w:rsid w:val="00A9447E"/>
    <w:rsid w:val="00A947D3"/>
    <w:rsid w:val="00AA10BC"/>
    <w:rsid w:val="00AA16A6"/>
    <w:rsid w:val="00AA7261"/>
    <w:rsid w:val="00AB029D"/>
    <w:rsid w:val="00AB0859"/>
    <w:rsid w:val="00AB11E2"/>
    <w:rsid w:val="00AB1573"/>
    <w:rsid w:val="00AB3343"/>
    <w:rsid w:val="00AB3CBC"/>
    <w:rsid w:val="00AB439B"/>
    <w:rsid w:val="00AB43FD"/>
    <w:rsid w:val="00AB79AD"/>
    <w:rsid w:val="00AC00E8"/>
    <w:rsid w:val="00AC3604"/>
    <w:rsid w:val="00AC7233"/>
    <w:rsid w:val="00AC78AF"/>
    <w:rsid w:val="00AD160F"/>
    <w:rsid w:val="00AD2367"/>
    <w:rsid w:val="00AD4115"/>
    <w:rsid w:val="00AD41BB"/>
    <w:rsid w:val="00AD484D"/>
    <w:rsid w:val="00AD5120"/>
    <w:rsid w:val="00AD56F7"/>
    <w:rsid w:val="00AD57BE"/>
    <w:rsid w:val="00AD59C5"/>
    <w:rsid w:val="00AE01E8"/>
    <w:rsid w:val="00AE5B3C"/>
    <w:rsid w:val="00AE68DB"/>
    <w:rsid w:val="00AE6B13"/>
    <w:rsid w:val="00AF0A26"/>
    <w:rsid w:val="00AF0CD1"/>
    <w:rsid w:val="00AF1EB6"/>
    <w:rsid w:val="00AF2FF4"/>
    <w:rsid w:val="00AF408C"/>
    <w:rsid w:val="00AF5EB0"/>
    <w:rsid w:val="00AF6FE2"/>
    <w:rsid w:val="00AF78B6"/>
    <w:rsid w:val="00B01C59"/>
    <w:rsid w:val="00B03636"/>
    <w:rsid w:val="00B03885"/>
    <w:rsid w:val="00B0604D"/>
    <w:rsid w:val="00B06A33"/>
    <w:rsid w:val="00B140F4"/>
    <w:rsid w:val="00B15B0B"/>
    <w:rsid w:val="00B16AB8"/>
    <w:rsid w:val="00B233B9"/>
    <w:rsid w:val="00B24E0F"/>
    <w:rsid w:val="00B26FAA"/>
    <w:rsid w:val="00B27A0C"/>
    <w:rsid w:val="00B32161"/>
    <w:rsid w:val="00B339CC"/>
    <w:rsid w:val="00B36197"/>
    <w:rsid w:val="00B4054E"/>
    <w:rsid w:val="00B41E6E"/>
    <w:rsid w:val="00B42751"/>
    <w:rsid w:val="00B42D9E"/>
    <w:rsid w:val="00B47923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40CF"/>
    <w:rsid w:val="00B652D9"/>
    <w:rsid w:val="00B65477"/>
    <w:rsid w:val="00B673E4"/>
    <w:rsid w:val="00B67802"/>
    <w:rsid w:val="00B714D8"/>
    <w:rsid w:val="00B75132"/>
    <w:rsid w:val="00B75670"/>
    <w:rsid w:val="00B764B9"/>
    <w:rsid w:val="00B767CE"/>
    <w:rsid w:val="00B81514"/>
    <w:rsid w:val="00B81DD7"/>
    <w:rsid w:val="00B829E4"/>
    <w:rsid w:val="00B82A5F"/>
    <w:rsid w:val="00B84EBA"/>
    <w:rsid w:val="00B853CC"/>
    <w:rsid w:val="00B8585F"/>
    <w:rsid w:val="00B87A01"/>
    <w:rsid w:val="00B9061C"/>
    <w:rsid w:val="00B90E15"/>
    <w:rsid w:val="00B96E1D"/>
    <w:rsid w:val="00BA02CD"/>
    <w:rsid w:val="00BA2861"/>
    <w:rsid w:val="00BA34DB"/>
    <w:rsid w:val="00BA5324"/>
    <w:rsid w:val="00BA5E68"/>
    <w:rsid w:val="00BA765F"/>
    <w:rsid w:val="00BA7D8E"/>
    <w:rsid w:val="00BB1A15"/>
    <w:rsid w:val="00BB4380"/>
    <w:rsid w:val="00BC0994"/>
    <w:rsid w:val="00BC1443"/>
    <w:rsid w:val="00BC1D2E"/>
    <w:rsid w:val="00BC48FF"/>
    <w:rsid w:val="00BC4D27"/>
    <w:rsid w:val="00BC51B3"/>
    <w:rsid w:val="00BC523D"/>
    <w:rsid w:val="00BC6DE8"/>
    <w:rsid w:val="00BC729C"/>
    <w:rsid w:val="00BD08F7"/>
    <w:rsid w:val="00BD2076"/>
    <w:rsid w:val="00BE038A"/>
    <w:rsid w:val="00BE1187"/>
    <w:rsid w:val="00BE1241"/>
    <w:rsid w:val="00BE1F8E"/>
    <w:rsid w:val="00BE228E"/>
    <w:rsid w:val="00BE279D"/>
    <w:rsid w:val="00BE2B96"/>
    <w:rsid w:val="00BE5591"/>
    <w:rsid w:val="00BE5D75"/>
    <w:rsid w:val="00BE6F26"/>
    <w:rsid w:val="00BE7723"/>
    <w:rsid w:val="00BE7920"/>
    <w:rsid w:val="00BF10C9"/>
    <w:rsid w:val="00BF10E9"/>
    <w:rsid w:val="00BF20D8"/>
    <w:rsid w:val="00BF3740"/>
    <w:rsid w:val="00BF73C4"/>
    <w:rsid w:val="00BF7B2F"/>
    <w:rsid w:val="00BF7F43"/>
    <w:rsid w:val="00C01E79"/>
    <w:rsid w:val="00C02E0D"/>
    <w:rsid w:val="00C02E99"/>
    <w:rsid w:val="00C03EF2"/>
    <w:rsid w:val="00C06E15"/>
    <w:rsid w:val="00C07023"/>
    <w:rsid w:val="00C0770D"/>
    <w:rsid w:val="00C111B9"/>
    <w:rsid w:val="00C130C1"/>
    <w:rsid w:val="00C13B6E"/>
    <w:rsid w:val="00C13FF5"/>
    <w:rsid w:val="00C14763"/>
    <w:rsid w:val="00C203D6"/>
    <w:rsid w:val="00C20F5A"/>
    <w:rsid w:val="00C22413"/>
    <w:rsid w:val="00C26443"/>
    <w:rsid w:val="00C26583"/>
    <w:rsid w:val="00C30A0F"/>
    <w:rsid w:val="00C30CC7"/>
    <w:rsid w:val="00C3122B"/>
    <w:rsid w:val="00C32BC4"/>
    <w:rsid w:val="00C42AAA"/>
    <w:rsid w:val="00C42D08"/>
    <w:rsid w:val="00C45F87"/>
    <w:rsid w:val="00C460C1"/>
    <w:rsid w:val="00C4747F"/>
    <w:rsid w:val="00C514C0"/>
    <w:rsid w:val="00C52B21"/>
    <w:rsid w:val="00C53F4A"/>
    <w:rsid w:val="00C54AA6"/>
    <w:rsid w:val="00C56431"/>
    <w:rsid w:val="00C6031A"/>
    <w:rsid w:val="00C616B5"/>
    <w:rsid w:val="00C63AAD"/>
    <w:rsid w:val="00C65350"/>
    <w:rsid w:val="00C65370"/>
    <w:rsid w:val="00C657DF"/>
    <w:rsid w:val="00C6798C"/>
    <w:rsid w:val="00C70E47"/>
    <w:rsid w:val="00C719F7"/>
    <w:rsid w:val="00C72A1E"/>
    <w:rsid w:val="00C742E4"/>
    <w:rsid w:val="00C75CE3"/>
    <w:rsid w:val="00C76BC6"/>
    <w:rsid w:val="00C76DEB"/>
    <w:rsid w:val="00C81A42"/>
    <w:rsid w:val="00C83559"/>
    <w:rsid w:val="00C84173"/>
    <w:rsid w:val="00C85C06"/>
    <w:rsid w:val="00C87640"/>
    <w:rsid w:val="00C9152E"/>
    <w:rsid w:val="00C91CEC"/>
    <w:rsid w:val="00C92631"/>
    <w:rsid w:val="00C926C8"/>
    <w:rsid w:val="00C93AB5"/>
    <w:rsid w:val="00C94046"/>
    <w:rsid w:val="00C94D4A"/>
    <w:rsid w:val="00C94F57"/>
    <w:rsid w:val="00C95099"/>
    <w:rsid w:val="00C96659"/>
    <w:rsid w:val="00C97C62"/>
    <w:rsid w:val="00C97E83"/>
    <w:rsid w:val="00CA0D98"/>
    <w:rsid w:val="00CA140F"/>
    <w:rsid w:val="00CA2122"/>
    <w:rsid w:val="00CA2B9A"/>
    <w:rsid w:val="00CA2F5D"/>
    <w:rsid w:val="00CA4F15"/>
    <w:rsid w:val="00CA5A8D"/>
    <w:rsid w:val="00CA6139"/>
    <w:rsid w:val="00CB3563"/>
    <w:rsid w:val="00CB55F5"/>
    <w:rsid w:val="00CB5BA8"/>
    <w:rsid w:val="00CB7F20"/>
    <w:rsid w:val="00CC027A"/>
    <w:rsid w:val="00CC0C98"/>
    <w:rsid w:val="00CC11E5"/>
    <w:rsid w:val="00CC138D"/>
    <w:rsid w:val="00CC3C45"/>
    <w:rsid w:val="00CC3FC2"/>
    <w:rsid w:val="00CC50C9"/>
    <w:rsid w:val="00CC6348"/>
    <w:rsid w:val="00CD01E1"/>
    <w:rsid w:val="00CD12BE"/>
    <w:rsid w:val="00CE0A5F"/>
    <w:rsid w:val="00CE1D4E"/>
    <w:rsid w:val="00CE2DB2"/>
    <w:rsid w:val="00CE48D8"/>
    <w:rsid w:val="00CE4AA8"/>
    <w:rsid w:val="00CE513B"/>
    <w:rsid w:val="00CF21A0"/>
    <w:rsid w:val="00CF5E40"/>
    <w:rsid w:val="00CF7FC7"/>
    <w:rsid w:val="00D000B9"/>
    <w:rsid w:val="00D007FB"/>
    <w:rsid w:val="00D00F72"/>
    <w:rsid w:val="00D02175"/>
    <w:rsid w:val="00D03871"/>
    <w:rsid w:val="00D03FA8"/>
    <w:rsid w:val="00D046F5"/>
    <w:rsid w:val="00D05258"/>
    <w:rsid w:val="00D06D30"/>
    <w:rsid w:val="00D071F4"/>
    <w:rsid w:val="00D11BCF"/>
    <w:rsid w:val="00D1533F"/>
    <w:rsid w:val="00D162A1"/>
    <w:rsid w:val="00D1723E"/>
    <w:rsid w:val="00D1735A"/>
    <w:rsid w:val="00D2028B"/>
    <w:rsid w:val="00D20A52"/>
    <w:rsid w:val="00D2107C"/>
    <w:rsid w:val="00D21164"/>
    <w:rsid w:val="00D22BA1"/>
    <w:rsid w:val="00D23182"/>
    <w:rsid w:val="00D2563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3036"/>
    <w:rsid w:val="00D55AE0"/>
    <w:rsid w:val="00D578DB"/>
    <w:rsid w:val="00D60F93"/>
    <w:rsid w:val="00D643A2"/>
    <w:rsid w:val="00D648D6"/>
    <w:rsid w:val="00D64A8F"/>
    <w:rsid w:val="00D67581"/>
    <w:rsid w:val="00D706BE"/>
    <w:rsid w:val="00D72CB0"/>
    <w:rsid w:val="00D7389B"/>
    <w:rsid w:val="00D748B6"/>
    <w:rsid w:val="00D74A80"/>
    <w:rsid w:val="00D76ABB"/>
    <w:rsid w:val="00D76B60"/>
    <w:rsid w:val="00D76C13"/>
    <w:rsid w:val="00D76C58"/>
    <w:rsid w:val="00D832AF"/>
    <w:rsid w:val="00D84561"/>
    <w:rsid w:val="00D85EBA"/>
    <w:rsid w:val="00D8666B"/>
    <w:rsid w:val="00D86CE0"/>
    <w:rsid w:val="00D86D9C"/>
    <w:rsid w:val="00D905A7"/>
    <w:rsid w:val="00D91656"/>
    <w:rsid w:val="00D95CA5"/>
    <w:rsid w:val="00D96638"/>
    <w:rsid w:val="00DA076E"/>
    <w:rsid w:val="00DA1200"/>
    <w:rsid w:val="00DA168A"/>
    <w:rsid w:val="00DA1775"/>
    <w:rsid w:val="00DA1C93"/>
    <w:rsid w:val="00DA1CDF"/>
    <w:rsid w:val="00DA1EFE"/>
    <w:rsid w:val="00DA3509"/>
    <w:rsid w:val="00DA3B9B"/>
    <w:rsid w:val="00DA4B9E"/>
    <w:rsid w:val="00DA6B7E"/>
    <w:rsid w:val="00DB2D0F"/>
    <w:rsid w:val="00DB38F6"/>
    <w:rsid w:val="00DB5C6B"/>
    <w:rsid w:val="00DB5C6E"/>
    <w:rsid w:val="00DB6280"/>
    <w:rsid w:val="00DC24D0"/>
    <w:rsid w:val="00DC3F2C"/>
    <w:rsid w:val="00DC4081"/>
    <w:rsid w:val="00DC605C"/>
    <w:rsid w:val="00DD0203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3328"/>
    <w:rsid w:val="00DF7BC6"/>
    <w:rsid w:val="00E007F6"/>
    <w:rsid w:val="00E00F00"/>
    <w:rsid w:val="00E05219"/>
    <w:rsid w:val="00E07D73"/>
    <w:rsid w:val="00E1058C"/>
    <w:rsid w:val="00E11DB6"/>
    <w:rsid w:val="00E134F2"/>
    <w:rsid w:val="00E14781"/>
    <w:rsid w:val="00E20B7C"/>
    <w:rsid w:val="00E24E17"/>
    <w:rsid w:val="00E26D60"/>
    <w:rsid w:val="00E27709"/>
    <w:rsid w:val="00E3002A"/>
    <w:rsid w:val="00E3194C"/>
    <w:rsid w:val="00E32628"/>
    <w:rsid w:val="00E33587"/>
    <w:rsid w:val="00E33BA3"/>
    <w:rsid w:val="00E3410C"/>
    <w:rsid w:val="00E3599D"/>
    <w:rsid w:val="00E46A88"/>
    <w:rsid w:val="00E53208"/>
    <w:rsid w:val="00E53DBE"/>
    <w:rsid w:val="00E55631"/>
    <w:rsid w:val="00E565BA"/>
    <w:rsid w:val="00E577B1"/>
    <w:rsid w:val="00E6229D"/>
    <w:rsid w:val="00E6414D"/>
    <w:rsid w:val="00E6704A"/>
    <w:rsid w:val="00E67360"/>
    <w:rsid w:val="00E6744A"/>
    <w:rsid w:val="00E678A9"/>
    <w:rsid w:val="00E72525"/>
    <w:rsid w:val="00E72B16"/>
    <w:rsid w:val="00E739DA"/>
    <w:rsid w:val="00E75D2F"/>
    <w:rsid w:val="00E8006E"/>
    <w:rsid w:val="00E80642"/>
    <w:rsid w:val="00E81BA3"/>
    <w:rsid w:val="00E836FD"/>
    <w:rsid w:val="00E838F8"/>
    <w:rsid w:val="00E85FB2"/>
    <w:rsid w:val="00E8699D"/>
    <w:rsid w:val="00E87DC4"/>
    <w:rsid w:val="00E909CE"/>
    <w:rsid w:val="00E92364"/>
    <w:rsid w:val="00E925F2"/>
    <w:rsid w:val="00E92FFC"/>
    <w:rsid w:val="00E9485D"/>
    <w:rsid w:val="00E95455"/>
    <w:rsid w:val="00E972A1"/>
    <w:rsid w:val="00EA0790"/>
    <w:rsid w:val="00EA208B"/>
    <w:rsid w:val="00EB6627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7D0E"/>
    <w:rsid w:val="00EE301D"/>
    <w:rsid w:val="00EE3923"/>
    <w:rsid w:val="00EE3CE6"/>
    <w:rsid w:val="00EE3DE0"/>
    <w:rsid w:val="00EE6129"/>
    <w:rsid w:val="00EF08A5"/>
    <w:rsid w:val="00EF12EC"/>
    <w:rsid w:val="00EF2C56"/>
    <w:rsid w:val="00EF3946"/>
    <w:rsid w:val="00EF6383"/>
    <w:rsid w:val="00F01DB8"/>
    <w:rsid w:val="00F02899"/>
    <w:rsid w:val="00F04EB9"/>
    <w:rsid w:val="00F07598"/>
    <w:rsid w:val="00F07CA7"/>
    <w:rsid w:val="00F10A28"/>
    <w:rsid w:val="00F119C3"/>
    <w:rsid w:val="00F144E3"/>
    <w:rsid w:val="00F15FD8"/>
    <w:rsid w:val="00F220C9"/>
    <w:rsid w:val="00F25276"/>
    <w:rsid w:val="00F2575C"/>
    <w:rsid w:val="00F257E4"/>
    <w:rsid w:val="00F303FA"/>
    <w:rsid w:val="00F30B0F"/>
    <w:rsid w:val="00F3157D"/>
    <w:rsid w:val="00F31C6E"/>
    <w:rsid w:val="00F32224"/>
    <w:rsid w:val="00F33968"/>
    <w:rsid w:val="00F3442C"/>
    <w:rsid w:val="00F34CE6"/>
    <w:rsid w:val="00F357F4"/>
    <w:rsid w:val="00F36C51"/>
    <w:rsid w:val="00F405DC"/>
    <w:rsid w:val="00F40844"/>
    <w:rsid w:val="00F41A3A"/>
    <w:rsid w:val="00F4316C"/>
    <w:rsid w:val="00F511ED"/>
    <w:rsid w:val="00F512F7"/>
    <w:rsid w:val="00F51FE9"/>
    <w:rsid w:val="00F52D43"/>
    <w:rsid w:val="00F53908"/>
    <w:rsid w:val="00F54999"/>
    <w:rsid w:val="00F550C4"/>
    <w:rsid w:val="00F56132"/>
    <w:rsid w:val="00F610D5"/>
    <w:rsid w:val="00F61810"/>
    <w:rsid w:val="00F61FA5"/>
    <w:rsid w:val="00F624F5"/>
    <w:rsid w:val="00F62874"/>
    <w:rsid w:val="00F64110"/>
    <w:rsid w:val="00F64786"/>
    <w:rsid w:val="00F656E3"/>
    <w:rsid w:val="00F6717A"/>
    <w:rsid w:val="00F701A2"/>
    <w:rsid w:val="00F70A28"/>
    <w:rsid w:val="00F720CF"/>
    <w:rsid w:val="00F72F49"/>
    <w:rsid w:val="00F73FC7"/>
    <w:rsid w:val="00F74502"/>
    <w:rsid w:val="00F76A95"/>
    <w:rsid w:val="00F770F8"/>
    <w:rsid w:val="00F83E09"/>
    <w:rsid w:val="00F85351"/>
    <w:rsid w:val="00F85749"/>
    <w:rsid w:val="00F85964"/>
    <w:rsid w:val="00F902E3"/>
    <w:rsid w:val="00F91BDC"/>
    <w:rsid w:val="00F946AD"/>
    <w:rsid w:val="00F949C8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C5E43"/>
    <w:rsid w:val="00FC6389"/>
    <w:rsid w:val="00FC736E"/>
    <w:rsid w:val="00FD09DD"/>
    <w:rsid w:val="00FD322A"/>
    <w:rsid w:val="00FD3A63"/>
    <w:rsid w:val="00FD628D"/>
    <w:rsid w:val="00FD6BBC"/>
    <w:rsid w:val="00FD7E20"/>
    <w:rsid w:val="00FE0072"/>
    <w:rsid w:val="00FE0E0C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235</cp:revision>
  <cp:lastPrinted>2012-10-23T16:17:00Z</cp:lastPrinted>
  <dcterms:created xsi:type="dcterms:W3CDTF">2020-08-16T03:18:00Z</dcterms:created>
  <dcterms:modified xsi:type="dcterms:W3CDTF">2021-09-12T01:02:00Z</dcterms:modified>
</cp:coreProperties>
</file>